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D69" w:rsidRDefault="00797D69" w:rsidP="00797D69">
      <w:pPr>
        <w:pStyle w:val="a4"/>
        <w:tabs>
          <w:tab w:val="left" w:pos="70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</w:t>
      </w:r>
      <w:r w:rsidR="007D5942">
        <w:rPr>
          <w:sz w:val="28"/>
          <w:szCs w:val="28"/>
        </w:rPr>
        <w:t xml:space="preserve"> НАРОДНЫХ ДЕПУТАТОВ МАЛЫШЕВО-ЛОГОВСКОГО</w:t>
      </w:r>
      <w:r>
        <w:rPr>
          <w:sz w:val="28"/>
          <w:szCs w:val="28"/>
        </w:rPr>
        <w:t xml:space="preserve"> СЕЛЬСОВЕТА ВОЛЧИХИНСКОГО РАЙОНА АЛТАЙСКОГО КРАЯ</w:t>
      </w:r>
    </w:p>
    <w:p w:rsidR="00797D69" w:rsidRDefault="00797D69" w:rsidP="00797D69">
      <w:pPr>
        <w:pStyle w:val="consplustitle1"/>
        <w:ind w:firstLine="0"/>
        <w:jc w:val="center"/>
        <w:rPr>
          <w:rStyle w:val="a6"/>
        </w:rPr>
      </w:pPr>
    </w:p>
    <w:p w:rsidR="00797D69" w:rsidRDefault="00797D69" w:rsidP="00797D69">
      <w:pPr>
        <w:pStyle w:val="consplustitle1"/>
        <w:ind w:firstLine="0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 РЕШЕНИЕ</w:t>
      </w:r>
    </w:p>
    <w:p w:rsidR="00797D69" w:rsidRDefault="00797D69" w:rsidP="00797D69">
      <w:pPr>
        <w:pStyle w:val="consplustitle1"/>
        <w:ind w:firstLine="0"/>
        <w:jc w:val="center"/>
        <w:rPr>
          <w:rStyle w:val="a6"/>
          <w:b w:val="0"/>
          <w:sz w:val="28"/>
          <w:szCs w:val="28"/>
        </w:rPr>
      </w:pPr>
    </w:p>
    <w:p w:rsidR="00797D69" w:rsidRDefault="005D28CB" w:rsidP="007D5942">
      <w:pPr>
        <w:pStyle w:val="consplustitle1"/>
        <w:tabs>
          <w:tab w:val="right" w:pos="9355"/>
        </w:tabs>
        <w:ind w:firstLine="0"/>
        <w:jc w:val="both"/>
        <w:rPr>
          <w:rStyle w:val="a6"/>
          <w:rFonts w:ascii="Arial" w:hAnsi="Arial" w:cs="Arial"/>
          <w:b w:val="0"/>
        </w:rPr>
      </w:pPr>
      <w:r>
        <w:rPr>
          <w:rStyle w:val="a6"/>
          <w:b w:val="0"/>
          <w:sz w:val="28"/>
          <w:szCs w:val="28"/>
        </w:rPr>
        <w:t xml:space="preserve">         14.11</w:t>
      </w:r>
      <w:r w:rsidR="00797D69">
        <w:rPr>
          <w:rStyle w:val="a6"/>
          <w:b w:val="0"/>
          <w:sz w:val="28"/>
          <w:szCs w:val="28"/>
        </w:rPr>
        <w:t xml:space="preserve">.2024             </w:t>
      </w:r>
      <w:r w:rsidR="007D5942">
        <w:rPr>
          <w:rStyle w:val="a6"/>
          <w:b w:val="0"/>
          <w:sz w:val="28"/>
          <w:szCs w:val="28"/>
        </w:rPr>
        <w:t xml:space="preserve">                </w:t>
      </w:r>
      <w:r w:rsidR="00797D69">
        <w:rPr>
          <w:rStyle w:val="a6"/>
          <w:b w:val="0"/>
          <w:sz w:val="28"/>
          <w:szCs w:val="28"/>
        </w:rPr>
        <w:t>№</w:t>
      </w:r>
      <w:r>
        <w:rPr>
          <w:rStyle w:val="a6"/>
          <w:b w:val="0"/>
        </w:rPr>
        <w:t xml:space="preserve"> 16</w:t>
      </w:r>
      <w:r w:rsidR="00797D69">
        <w:rPr>
          <w:rStyle w:val="a6"/>
          <w:rFonts w:ascii="Arial" w:hAnsi="Arial" w:cs="Arial"/>
          <w:b w:val="0"/>
          <w:sz w:val="28"/>
          <w:szCs w:val="28"/>
        </w:rPr>
        <w:t xml:space="preserve">  </w:t>
      </w:r>
      <w:r w:rsidR="00797D69">
        <w:rPr>
          <w:rStyle w:val="a6"/>
          <w:rFonts w:ascii="Arial" w:hAnsi="Arial" w:cs="Arial"/>
          <w:b w:val="0"/>
        </w:rPr>
        <w:t xml:space="preserve">                       </w:t>
      </w:r>
      <w:r w:rsidR="007D5942">
        <w:rPr>
          <w:rStyle w:val="a6"/>
          <w:rFonts w:ascii="Arial" w:hAnsi="Arial" w:cs="Arial"/>
          <w:b w:val="0"/>
        </w:rPr>
        <w:t xml:space="preserve">                </w:t>
      </w:r>
      <w:r w:rsidR="007D5942">
        <w:rPr>
          <w:rStyle w:val="a6"/>
          <w:b w:val="0"/>
          <w:sz w:val="28"/>
          <w:szCs w:val="28"/>
        </w:rPr>
        <w:t>с. Малышев Лог</w:t>
      </w:r>
      <w:r w:rsidR="007D5942">
        <w:rPr>
          <w:rStyle w:val="a6"/>
          <w:b w:val="0"/>
          <w:sz w:val="28"/>
          <w:szCs w:val="28"/>
        </w:rPr>
        <w:tab/>
      </w:r>
    </w:p>
    <w:p w:rsidR="00797D69" w:rsidRDefault="00797D69" w:rsidP="00797D69">
      <w:pPr>
        <w:pStyle w:val="consplustitle1"/>
        <w:ind w:firstLine="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-137159</wp:posOffset>
                </wp:positionH>
                <wp:positionV relativeFrom="paragraph">
                  <wp:posOffset>44451</wp:posOffset>
                </wp:positionV>
                <wp:extent cx="6858000" cy="1214120"/>
                <wp:effectExtent l="0" t="0" r="0" b="508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5942" w:rsidRDefault="007D5942" w:rsidP="007D594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797D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решение №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10 от 18.09</w:t>
                            </w:r>
                            <w:r w:rsidR="00797D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.2019 г. «О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налоге</w:t>
                            </w:r>
                            <w:r w:rsidR="00797D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797D69">
                              <w:rPr>
                                <w:b/>
                                <w:sz w:val="28"/>
                                <w:szCs w:val="28"/>
                              </w:rPr>
                              <w:t>на</w:t>
                            </w:r>
                            <w:proofErr w:type="gramEnd"/>
                            <w:r w:rsidR="00797D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7D5942" w:rsidRDefault="00797D69" w:rsidP="007D594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имущество физических лиц на территории муниципального образования  </w:t>
                            </w:r>
                            <w:proofErr w:type="spellStart"/>
                            <w:r w:rsidR="007D5942">
                              <w:rPr>
                                <w:b/>
                                <w:sz w:val="28"/>
                                <w:szCs w:val="28"/>
                              </w:rPr>
                              <w:t>Малышево-Логовской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сельсовет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района Алтайского края»</w:t>
                            </w:r>
                          </w:p>
                          <w:p w:rsidR="00797D69" w:rsidRDefault="00797D69" w:rsidP="007D594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D594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(с изменениями </w:t>
                            </w:r>
                            <w:r w:rsidR="007D5942">
                              <w:rPr>
                                <w:b/>
                                <w:sz w:val="28"/>
                                <w:szCs w:val="28"/>
                              </w:rPr>
                              <w:t>от 05.08.2021 № 13</w:t>
                            </w:r>
                            <w:r w:rsidR="005D28CB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0.8pt;margin-top:3.5pt;width:540pt;height:9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" stroked="f">
                <v:textbox>
                  <w:txbxContent>
                    <w:p w:rsidR="007D5942" w:rsidRDefault="007D5942" w:rsidP="007D594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</w:t>
                      </w:r>
                      <w:r w:rsidR="00797D69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в решение №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10 от 18.09</w:t>
                      </w:r>
                      <w:r w:rsidR="00797D69">
                        <w:rPr>
                          <w:b/>
                          <w:sz w:val="28"/>
                          <w:szCs w:val="28"/>
                        </w:rPr>
                        <w:t xml:space="preserve">.2019 г. «О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налоге</w:t>
                      </w:r>
                      <w:r w:rsidR="00797D6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797D69">
                        <w:rPr>
                          <w:b/>
                          <w:sz w:val="28"/>
                          <w:szCs w:val="28"/>
                        </w:rPr>
                        <w:t>на</w:t>
                      </w:r>
                      <w:proofErr w:type="gramEnd"/>
                      <w:r w:rsidR="00797D6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7D5942" w:rsidRDefault="00797D69" w:rsidP="007D594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имущество физических лиц на территории муниципального образования  </w:t>
                      </w:r>
                      <w:proofErr w:type="spellStart"/>
                      <w:r w:rsidR="007D5942">
                        <w:rPr>
                          <w:b/>
                          <w:sz w:val="28"/>
                          <w:szCs w:val="28"/>
                        </w:rPr>
                        <w:t>Малышево-Логовской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сельсовет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района Алтайского края»</w:t>
                      </w:r>
                    </w:p>
                    <w:p w:rsidR="00797D69" w:rsidRDefault="00797D69" w:rsidP="007D594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D5942">
                        <w:rPr>
                          <w:b/>
                          <w:sz w:val="28"/>
                          <w:szCs w:val="28"/>
                        </w:rPr>
                        <w:t xml:space="preserve">            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(с изменениями </w:t>
                      </w:r>
                      <w:r w:rsidR="007D5942">
                        <w:rPr>
                          <w:b/>
                          <w:sz w:val="28"/>
                          <w:szCs w:val="28"/>
                        </w:rPr>
                        <w:t>от 05.08.2021 № 13</w:t>
                      </w:r>
                      <w:r w:rsidR="005D28CB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797D69" w:rsidRDefault="00797D69" w:rsidP="00797D69">
      <w:pPr>
        <w:ind w:firstLine="720"/>
        <w:rPr>
          <w:sz w:val="28"/>
        </w:rPr>
      </w:pPr>
    </w:p>
    <w:p w:rsidR="00797D69" w:rsidRDefault="00797D69" w:rsidP="00797D69">
      <w:pPr>
        <w:ind w:firstLine="720"/>
        <w:jc w:val="both"/>
        <w:rPr>
          <w:sz w:val="28"/>
        </w:rPr>
      </w:pPr>
    </w:p>
    <w:p w:rsidR="00797D69" w:rsidRDefault="00797D69" w:rsidP="00797D69">
      <w:pPr>
        <w:ind w:firstLine="720"/>
        <w:jc w:val="both"/>
        <w:rPr>
          <w:sz w:val="28"/>
        </w:rPr>
      </w:pPr>
    </w:p>
    <w:p w:rsidR="00797D69" w:rsidRDefault="00797D69" w:rsidP="00797D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7D69" w:rsidRDefault="00797D69" w:rsidP="00797D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7D69" w:rsidRDefault="00797D69" w:rsidP="00797D69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hyperlink r:id="rId5" w:history="1">
        <w:r>
          <w:rPr>
            <w:rStyle w:val="a7"/>
            <w:color w:val="000000"/>
            <w:sz w:val="28"/>
            <w:szCs w:val="28"/>
            <w:u w:val="none"/>
          </w:rPr>
          <w:t>ФЗ</w:t>
        </w:r>
      </w:hyperlink>
      <w:r>
        <w:rPr>
          <w:color w:val="000000"/>
          <w:sz w:val="28"/>
          <w:szCs w:val="28"/>
        </w:rPr>
        <w:t xml:space="preserve"> «</w:t>
      </w:r>
      <w:r>
        <w:rPr>
          <w:bCs/>
          <w:kern w:val="36"/>
          <w:sz w:val="28"/>
          <w:szCs w:val="28"/>
        </w:rPr>
        <w:t xml:space="preserve">О внесении изменений в часть вторую Налогового кодекса Российской Федерации" </w:t>
      </w:r>
      <w:r>
        <w:rPr>
          <w:color w:val="000000"/>
          <w:sz w:val="28"/>
          <w:szCs w:val="28"/>
        </w:rPr>
        <w:t xml:space="preserve"> от 29.09.2019 N 321-ФЗ  ст. 406</w:t>
      </w:r>
      <w:r>
        <w:rPr>
          <w:sz w:val="28"/>
          <w:szCs w:val="28"/>
        </w:rPr>
        <w:t xml:space="preserve">, Совет </w:t>
      </w:r>
      <w:r w:rsidR="007D5942">
        <w:rPr>
          <w:sz w:val="28"/>
          <w:szCs w:val="28"/>
        </w:rPr>
        <w:t xml:space="preserve">народных  депутатов </w:t>
      </w:r>
      <w:proofErr w:type="spellStart"/>
      <w:r w:rsidR="007D5942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797D69" w:rsidRDefault="00797D69" w:rsidP="00797D69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решение № </w:t>
      </w:r>
      <w:r w:rsidR="007D5942">
        <w:rPr>
          <w:sz w:val="28"/>
          <w:szCs w:val="28"/>
        </w:rPr>
        <w:t>10 от 18.09.2019 г. «О  налоге</w:t>
      </w:r>
      <w:r>
        <w:rPr>
          <w:sz w:val="28"/>
          <w:szCs w:val="28"/>
        </w:rPr>
        <w:t xml:space="preserve"> на имущество физических лиц на террито</w:t>
      </w:r>
      <w:bookmarkStart w:id="0" w:name="_GoBack"/>
      <w:bookmarkEnd w:id="0"/>
      <w:r>
        <w:rPr>
          <w:sz w:val="28"/>
          <w:szCs w:val="28"/>
        </w:rPr>
        <w:t>рии муници</w:t>
      </w:r>
      <w:r w:rsidR="007D5942">
        <w:rPr>
          <w:sz w:val="28"/>
          <w:szCs w:val="28"/>
        </w:rPr>
        <w:t xml:space="preserve">пального образования </w:t>
      </w:r>
      <w:proofErr w:type="spellStart"/>
      <w:r w:rsidR="007D5942"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 внести следующие изменения:</w:t>
      </w:r>
    </w:p>
    <w:p w:rsidR="00797D69" w:rsidRDefault="00797D69" w:rsidP="00797D69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п. 3 ч. 2 решения изложить в новой редакции:</w:t>
      </w:r>
    </w:p>
    <w:p w:rsidR="00797D69" w:rsidRDefault="00797D69" w:rsidP="00797D69">
      <w:pPr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sz w:val="28"/>
          <w:szCs w:val="28"/>
        </w:rPr>
        <w:t>2,0 процента в отношении объектов налогообложения, включенных в перечень, определяемый в соответствии с пунктом 7 статьи 378.2 Налогового кодекса, в отношении объектов налогообложения, предусмотренных абзацем вторым пункта 10 статьи 378.2 Налогового кодекса</w:t>
      </w:r>
      <w:r>
        <w:rPr>
          <w:color w:val="000000"/>
          <w:sz w:val="28"/>
          <w:szCs w:val="28"/>
          <w:shd w:val="clear" w:color="auto" w:fill="FFFFFF"/>
        </w:rPr>
        <w:t>»</w:t>
      </w:r>
    </w:p>
    <w:p w:rsidR="00797D69" w:rsidRDefault="00797D69" w:rsidP="00797D69">
      <w:pPr>
        <w:autoSpaceDE w:val="0"/>
        <w:autoSpaceDN w:val="0"/>
        <w:adjustRightInd w:val="0"/>
        <w:spacing w:line="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 п. 3 ч. 2 решения дополнить ч.2.1:</w:t>
      </w:r>
    </w:p>
    <w:p w:rsidR="00797D69" w:rsidRDefault="00797D69" w:rsidP="00797D69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«2,5 процента в отношении объектов налогообложения, кадастровая стоимость каждого из которых превышает 300 миллионов рублей».</w:t>
      </w:r>
    </w:p>
    <w:p w:rsidR="00797D69" w:rsidRDefault="00797D69" w:rsidP="00797D69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                         </w:t>
      </w:r>
    </w:p>
    <w:p w:rsidR="00797D69" w:rsidRDefault="00797D69" w:rsidP="00797D69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по истечении одного месяца со дня его официального опубликования в газете «Наши вести».</w:t>
      </w:r>
    </w:p>
    <w:p w:rsidR="00797D69" w:rsidRDefault="00797D69" w:rsidP="00797D69">
      <w:pPr>
        <w:spacing w:line="0" w:lineRule="atLeast"/>
        <w:ind w:firstLine="709"/>
        <w:jc w:val="both"/>
        <w:rPr>
          <w:sz w:val="28"/>
          <w:szCs w:val="28"/>
        </w:rPr>
      </w:pPr>
    </w:p>
    <w:p w:rsidR="00F71E27" w:rsidRDefault="00797D69" w:rsidP="00797D69"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7D5942">
        <w:rPr>
          <w:sz w:val="28"/>
          <w:szCs w:val="28"/>
        </w:rPr>
        <w:t xml:space="preserve">           </w:t>
      </w:r>
      <w:r w:rsidR="007D5942">
        <w:rPr>
          <w:sz w:val="28"/>
          <w:szCs w:val="28"/>
        </w:rPr>
        <w:tab/>
      </w:r>
      <w:r w:rsidR="007D5942">
        <w:rPr>
          <w:sz w:val="28"/>
          <w:szCs w:val="28"/>
        </w:rPr>
        <w:tab/>
        <w:t xml:space="preserve">         </w:t>
      </w:r>
      <w:proofErr w:type="spellStart"/>
      <w:r w:rsidR="007D5942">
        <w:rPr>
          <w:sz w:val="28"/>
          <w:szCs w:val="28"/>
        </w:rPr>
        <w:t>С.В.Хуголь</w:t>
      </w:r>
      <w:proofErr w:type="spellEnd"/>
    </w:p>
    <w:sectPr w:rsidR="00F7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E27"/>
    <w:rsid w:val="0015514E"/>
    <w:rsid w:val="005D28CB"/>
    <w:rsid w:val="00797D69"/>
    <w:rsid w:val="007D5942"/>
    <w:rsid w:val="00F7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D69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97D6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97D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uiPriority w:val="99"/>
    <w:rsid w:val="00797D69"/>
    <w:pPr>
      <w:spacing w:after="75"/>
      <w:ind w:firstLine="300"/>
    </w:pPr>
    <w:rPr>
      <w:sz w:val="24"/>
      <w:szCs w:val="24"/>
    </w:rPr>
  </w:style>
  <w:style w:type="character" w:styleId="a6">
    <w:name w:val="Strong"/>
    <w:basedOn w:val="a0"/>
    <w:qFormat/>
    <w:rsid w:val="00797D69"/>
    <w:rPr>
      <w:b/>
      <w:bCs/>
    </w:rPr>
  </w:style>
  <w:style w:type="character" w:styleId="a7">
    <w:name w:val="Hyperlink"/>
    <w:basedOn w:val="a0"/>
    <w:uiPriority w:val="99"/>
    <w:semiHidden/>
    <w:unhideWhenUsed/>
    <w:rsid w:val="00797D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D69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97D6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97D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uiPriority w:val="99"/>
    <w:rsid w:val="00797D69"/>
    <w:pPr>
      <w:spacing w:after="75"/>
      <w:ind w:firstLine="300"/>
    </w:pPr>
    <w:rPr>
      <w:sz w:val="24"/>
      <w:szCs w:val="24"/>
    </w:rPr>
  </w:style>
  <w:style w:type="character" w:styleId="a6">
    <w:name w:val="Strong"/>
    <w:basedOn w:val="a0"/>
    <w:qFormat/>
    <w:rsid w:val="00797D69"/>
    <w:rPr>
      <w:b/>
      <w:bCs/>
    </w:rPr>
  </w:style>
  <w:style w:type="character" w:styleId="a7">
    <w:name w:val="Hyperlink"/>
    <w:basedOn w:val="a0"/>
    <w:uiPriority w:val="99"/>
    <w:semiHidden/>
    <w:unhideWhenUsed/>
    <w:rsid w:val="00797D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5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D54F482B6BAE18DFCB1CA0D8309DC970B83A0308AA0711CA7339E0900E48FF395E3BD7A266021A3610A696CAD1D94E631F16E13FB6223CDA869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9</cp:revision>
  <cp:lastPrinted>2024-11-20T07:45:00Z</cp:lastPrinted>
  <dcterms:created xsi:type="dcterms:W3CDTF">2024-08-27T09:28:00Z</dcterms:created>
  <dcterms:modified xsi:type="dcterms:W3CDTF">2024-11-20T07:45:00Z</dcterms:modified>
</cp:coreProperties>
</file>