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Р</w:t>
      </w:r>
      <w:r w:rsidR="008D1914" w:rsidRPr="00B606B2">
        <w:rPr>
          <w:rFonts w:ascii="Times New Roman" w:hAnsi="Times New Roman" w:cs="Times New Roman"/>
          <w:sz w:val="32"/>
          <w:szCs w:val="32"/>
        </w:rPr>
        <w:t>ЕШЕНИЕ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Pr="00B606B2" w:rsidRDefault="00125AD5" w:rsidP="0066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___________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606B2">
        <w:rPr>
          <w:rFonts w:ascii="Times New Roman" w:hAnsi="Times New Roman" w:cs="Times New Roman"/>
          <w:sz w:val="28"/>
          <w:szCs w:val="28"/>
        </w:rPr>
        <w:t xml:space="preserve">№_____    </w:t>
      </w:r>
      <w:r w:rsidR="0066330E" w:rsidRPr="00B606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606B2">
        <w:rPr>
          <w:rFonts w:ascii="Arial" w:hAnsi="Arial" w:cs="Arial"/>
          <w:sz w:val="20"/>
          <w:szCs w:val="20"/>
        </w:rPr>
        <w:t>с</w:t>
      </w:r>
      <w:r w:rsidR="003F24F2" w:rsidRPr="00B606B2">
        <w:rPr>
          <w:rFonts w:ascii="Arial" w:hAnsi="Arial" w:cs="Arial"/>
          <w:sz w:val="20"/>
          <w:szCs w:val="20"/>
        </w:rPr>
        <w:t>. В</w:t>
      </w:r>
      <w:r w:rsidRPr="00B606B2">
        <w:rPr>
          <w:rFonts w:ascii="Arial" w:hAnsi="Arial" w:cs="Arial"/>
          <w:sz w:val="20"/>
          <w:szCs w:val="20"/>
        </w:rPr>
        <w:t>олчиха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F" w:rsidRPr="00B606B2" w:rsidRDefault="00C4656F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7E0" w:rsidRPr="00B606B2" w:rsidRDefault="007347E0" w:rsidP="00C476C3">
      <w:pPr>
        <w:tabs>
          <w:tab w:val="left" w:pos="4111"/>
          <w:tab w:val="left" w:pos="4395"/>
        </w:tabs>
        <w:spacing w:after="0" w:line="240" w:lineRule="atLeast"/>
        <w:ind w:right="481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606B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="00C476C3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б образовании контрольно-</w:t>
      </w:r>
      <w:r w:rsidR="00F81AD2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сч</w:t>
      </w:r>
      <w:r w:rsidR="00A71A16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е</w:t>
      </w:r>
      <w:r w:rsidR="00F81AD2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тной палаты Волчихинского района</w:t>
      </w:r>
      <w:r w:rsidR="00C476C3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Алтайского края</w:t>
      </w:r>
      <w:r w:rsidR="00F81AD2" w:rsidRPr="00B606B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</w:p>
    <w:p w:rsidR="007347E0" w:rsidRPr="00B606B2" w:rsidRDefault="007347E0" w:rsidP="00C476C3">
      <w:pPr>
        <w:tabs>
          <w:tab w:val="left" w:pos="4395"/>
        </w:tabs>
        <w:spacing w:after="0" w:line="240" w:lineRule="atLeast"/>
        <w:ind w:right="48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B606B2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B606B2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1035" w:rsidRPr="00B606B2" w:rsidRDefault="00C476C3" w:rsidP="003F10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осуществления внешнего муниципального финансового контроля в Волчихинском районе Алтайского края, руководствуясь стать</w:t>
      </w:r>
      <w:r w:rsidR="00A71A16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38 Федерального закона от 06.10.2003 № 131-ФЗ «Об общих принципах организации местного самоуправления в Российской Федерации», стать</w:t>
      </w:r>
      <w:r w:rsidR="00A71A16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5 </w:t>
      </w:r>
      <w:r w:rsidRPr="00B606B2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F1035" w:rsidRPr="00B606B2">
        <w:rPr>
          <w:rFonts w:ascii="Times New Roman" w:hAnsi="Times New Roman" w:cs="Times New Roman"/>
          <w:sz w:val="28"/>
          <w:szCs w:val="28"/>
        </w:rPr>
        <w:t xml:space="preserve">, </w:t>
      </w:r>
      <w:r w:rsidR="003F1035" w:rsidRPr="00B606B2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образования, Волчихинский районный Совет народных депутатов Алтайского края </w:t>
      </w:r>
      <w:r w:rsidR="003F1035" w:rsidRPr="00B606B2">
        <w:rPr>
          <w:rFonts w:ascii="Times New Roman" w:eastAsia="Times New Roman" w:hAnsi="Times New Roman" w:cs="Times New Roman"/>
          <w:spacing w:val="40"/>
          <w:sz w:val="28"/>
          <w:szCs w:val="28"/>
        </w:rPr>
        <w:t>решил:</w:t>
      </w:r>
    </w:p>
    <w:p w:rsidR="003F1035" w:rsidRPr="00B606B2" w:rsidRDefault="003F1035" w:rsidP="00C476C3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6B2">
        <w:rPr>
          <w:rFonts w:ascii="Times New Roman" w:eastAsia="Times New Roman" w:hAnsi="Times New Roman" w:cs="Times New Roman"/>
          <w:sz w:val="28"/>
          <w:szCs w:val="28"/>
        </w:rPr>
        <w:t>1. Образовать контрольно-сч</w:t>
      </w:r>
      <w:r w:rsidR="00A71A16" w:rsidRPr="00B606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06B2">
        <w:rPr>
          <w:rFonts w:ascii="Times New Roman" w:eastAsia="Times New Roman" w:hAnsi="Times New Roman" w:cs="Times New Roman"/>
          <w:sz w:val="28"/>
          <w:szCs w:val="28"/>
        </w:rPr>
        <w:t>тную палату Волчихинского района Алтайского края.</w:t>
      </w:r>
    </w:p>
    <w:p w:rsidR="003F1035" w:rsidRPr="00B606B2" w:rsidRDefault="003F1035" w:rsidP="003F1035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6B2">
        <w:rPr>
          <w:rFonts w:ascii="Times New Roman" w:eastAsia="Times New Roman" w:hAnsi="Times New Roman" w:cs="Times New Roman"/>
          <w:sz w:val="28"/>
          <w:szCs w:val="28"/>
        </w:rPr>
        <w:t>2. Утвердить структуру контрольно-сч</w:t>
      </w:r>
      <w:r w:rsidR="00A71A16" w:rsidRPr="00B606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06B2">
        <w:rPr>
          <w:rFonts w:ascii="Times New Roman" w:eastAsia="Times New Roman" w:hAnsi="Times New Roman" w:cs="Times New Roman"/>
          <w:sz w:val="28"/>
          <w:szCs w:val="28"/>
        </w:rPr>
        <w:t>тной палаты Волчихинского района Алтайского края (прилагается).</w:t>
      </w:r>
    </w:p>
    <w:p w:rsidR="003F1035" w:rsidRPr="00B606B2" w:rsidRDefault="003F1035" w:rsidP="003F1035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6B2">
        <w:rPr>
          <w:rFonts w:ascii="Times New Roman" w:eastAsia="Times New Roman" w:hAnsi="Times New Roman" w:cs="Times New Roman"/>
          <w:sz w:val="28"/>
          <w:szCs w:val="28"/>
        </w:rPr>
        <w:t>3. Утвердить Положение о контрольно-сч</w:t>
      </w:r>
      <w:r w:rsidR="00A71A16" w:rsidRPr="00B606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06B2">
        <w:rPr>
          <w:rFonts w:ascii="Times New Roman" w:eastAsia="Times New Roman" w:hAnsi="Times New Roman" w:cs="Times New Roman"/>
          <w:sz w:val="28"/>
          <w:szCs w:val="28"/>
        </w:rPr>
        <w:t>тной палате Волчихинского района Алтайского края (прилагается).</w:t>
      </w:r>
    </w:p>
    <w:p w:rsidR="00C476C3" w:rsidRPr="00B606B2" w:rsidRDefault="003F1035" w:rsidP="002517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4</w:t>
      </w:r>
      <w:r w:rsidR="00C476C3" w:rsidRPr="00B606B2">
        <w:rPr>
          <w:rFonts w:ascii="Times New Roman" w:hAnsi="Times New Roman" w:cs="Times New Roman"/>
          <w:sz w:val="28"/>
          <w:szCs w:val="28"/>
        </w:rPr>
        <w:t xml:space="preserve">. </w:t>
      </w:r>
      <w:r w:rsidR="00C476C3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утратившими силу решения Волчихинского районного Совета народных депутатов Алтайского края:</w:t>
      </w:r>
    </w:p>
    <w:p w:rsidR="0025170A" w:rsidRPr="00B606B2" w:rsidRDefault="00966CF4" w:rsidP="002517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25170A" w:rsidRPr="00B606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 21.12.2018 № 69 «О принятии решения «Об утверждении Положения о контрольно-сч</w:t>
        </w:r>
        <w:r w:rsidR="00A71A16" w:rsidRPr="00B606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е</w:t>
        </w:r>
        <w:r w:rsidR="0025170A" w:rsidRPr="00B606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тной палате Волчихинского района Алтайского края</w:t>
        </w:r>
      </w:hyperlink>
      <w:r w:rsidR="0025170A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»»;</w:t>
      </w:r>
    </w:p>
    <w:p w:rsidR="0001376C" w:rsidRPr="00B606B2" w:rsidRDefault="00966CF4" w:rsidP="002517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25170A" w:rsidRPr="00B606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 21.12.2018 № 33 «Об утверждении Положения о контрольно-сч</w:t>
        </w:r>
        <w:r w:rsidR="00A71A16" w:rsidRPr="00B606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е</w:t>
        </w:r>
        <w:r w:rsidR="0025170A" w:rsidRPr="00B606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тной палате Волчихинского района Алтайского края</w:t>
        </w:r>
      </w:hyperlink>
      <w:r w:rsidR="0025170A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C476C3" w:rsidRPr="00B606B2" w:rsidRDefault="0025170A" w:rsidP="002517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C476C3" w:rsidRPr="00B60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Опубликовать настоящее решение в районной газете «Наши вести» и в информационно-телекоммуникационной сети «Интернет</w:t>
      </w:r>
      <w:r w:rsidR="00C476C3" w:rsidRPr="00B606B2">
        <w:rPr>
          <w:rFonts w:ascii="Times New Roman" w:eastAsia="Times New Roman" w:hAnsi="Times New Roman" w:cs="Times New Roman"/>
          <w:sz w:val="28"/>
          <w:szCs w:val="28"/>
        </w:rPr>
        <w:t>»  на официальном сайте Администрации Волчихинского района.</w:t>
      </w:r>
    </w:p>
    <w:p w:rsidR="00E20673" w:rsidRPr="00B606B2" w:rsidRDefault="00E20673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170A" w:rsidRPr="00B606B2" w:rsidRDefault="0025170A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656F" w:rsidRPr="00B606B2" w:rsidRDefault="00C4656F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E38" w:rsidRPr="00B606B2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Глава района</w:t>
      </w:r>
      <w:r w:rsidR="00E20673" w:rsidRPr="00B606B2">
        <w:rPr>
          <w:rFonts w:ascii="Times New Roman" w:hAnsi="Times New Roman" w:cs="Times New Roman"/>
          <w:sz w:val="28"/>
          <w:szCs w:val="28"/>
        </w:rPr>
        <w:tab/>
      </w:r>
      <w:r w:rsidR="00E20673" w:rsidRPr="00B606B2">
        <w:rPr>
          <w:rFonts w:ascii="Times New Roman" w:hAnsi="Times New Roman" w:cs="Times New Roman"/>
          <w:sz w:val="28"/>
          <w:szCs w:val="28"/>
        </w:rPr>
        <w:tab/>
      </w:r>
      <w:r w:rsidR="00E20673" w:rsidRPr="00B606B2">
        <w:rPr>
          <w:rFonts w:ascii="Times New Roman" w:hAnsi="Times New Roman" w:cs="Times New Roman"/>
          <w:sz w:val="28"/>
          <w:szCs w:val="28"/>
        </w:rPr>
        <w:tab/>
      </w:r>
      <w:r w:rsidR="00E20673" w:rsidRPr="00B606B2">
        <w:rPr>
          <w:rFonts w:ascii="Times New Roman" w:hAnsi="Times New Roman" w:cs="Times New Roman"/>
          <w:sz w:val="28"/>
          <w:szCs w:val="28"/>
        </w:rPr>
        <w:tab/>
      </w:r>
      <w:r w:rsidR="00E20673" w:rsidRPr="00B606B2">
        <w:rPr>
          <w:rFonts w:ascii="Times New Roman" w:hAnsi="Times New Roman" w:cs="Times New Roman"/>
          <w:sz w:val="28"/>
          <w:szCs w:val="28"/>
        </w:rPr>
        <w:tab/>
      </w:r>
      <w:r w:rsidR="00E20673" w:rsidRPr="00B606B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84BBF" w:rsidRPr="00B606B2">
        <w:rPr>
          <w:rFonts w:ascii="Times New Roman" w:hAnsi="Times New Roman" w:cs="Times New Roman"/>
          <w:sz w:val="28"/>
          <w:szCs w:val="28"/>
        </w:rPr>
        <w:t xml:space="preserve">  </w:t>
      </w:r>
      <w:r w:rsidRPr="00B606B2">
        <w:rPr>
          <w:rFonts w:ascii="Times New Roman" w:hAnsi="Times New Roman" w:cs="Times New Roman"/>
          <w:sz w:val="28"/>
          <w:szCs w:val="28"/>
        </w:rPr>
        <w:t>Е.В.</w:t>
      </w:r>
      <w:r w:rsidR="00192764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Артюшкина </w:t>
      </w:r>
    </w:p>
    <w:p w:rsidR="00E20673" w:rsidRPr="00B606B2" w:rsidRDefault="00E2067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DC5" w:rsidRPr="00B606B2" w:rsidRDefault="00707DC5" w:rsidP="00707DC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5170A" w:rsidRPr="00B606B2" w:rsidRDefault="00933DB0" w:rsidP="00707DC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707DC5" w:rsidRPr="00B6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Волчихинского районного Совета народных депутатов Алтайского края</w:t>
      </w:r>
      <w:r w:rsidR="00707DC5" w:rsidRPr="00B606B2">
        <w:rPr>
          <w:rFonts w:ascii="Times New Roman" w:hAnsi="Times New Roman" w:cs="Times New Roman"/>
          <w:sz w:val="28"/>
          <w:szCs w:val="28"/>
        </w:rPr>
        <w:t xml:space="preserve">  ______________________№______</w:t>
      </w:r>
    </w:p>
    <w:p w:rsidR="00707DC5" w:rsidRPr="00B606B2" w:rsidRDefault="00707DC5" w:rsidP="00707DC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7DC5" w:rsidRPr="00B606B2" w:rsidRDefault="00707DC5" w:rsidP="00707DC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7DC5" w:rsidRPr="00B606B2" w:rsidRDefault="00707DC5" w:rsidP="00707DC5">
      <w:pPr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6B2">
        <w:rPr>
          <w:rFonts w:ascii="Times New Roman" w:eastAsia="Times New Roman" w:hAnsi="Times New Roman" w:cs="Times New Roman"/>
          <w:sz w:val="28"/>
          <w:szCs w:val="28"/>
        </w:rPr>
        <w:t>СТРУКТУРА</w:t>
      </w:r>
    </w:p>
    <w:p w:rsidR="00707DC5" w:rsidRPr="00B606B2" w:rsidRDefault="00707DC5" w:rsidP="00707DC5">
      <w:pPr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6B2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A71A16" w:rsidRPr="00B606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06B2">
        <w:rPr>
          <w:rFonts w:ascii="Times New Roman" w:eastAsia="Times New Roman" w:hAnsi="Times New Roman" w:cs="Times New Roman"/>
          <w:sz w:val="28"/>
          <w:szCs w:val="28"/>
        </w:rPr>
        <w:t>тной палаты Волчихинского района Алтайского края</w:t>
      </w:r>
    </w:p>
    <w:p w:rsidR="00707DC5" w:rsidRPr="00B606B2" w:rsidRDefault="00707DC5" w:rsidP="00707DC5">
      <w:pPr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</w:tblGrid>
      <w:tr w:rsidR="005A288A" w:rsidRPr="00B606B2" w:rsidTr="00E83DE0">
        <w:trPr>
          <w:trHeight w:val="781"/>
        </w:trPr>
        <w:tc>
          <w:tcPr>
            <w:tcW w:w="3915" w:type="dxa"/>
          </w:tcPr>
          <w:p w:rsidR="005768FF" w:rsidRPr="00B606B2" w:rsidRDefault="00E83DE0" w:rsidP="00707DC5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5A288A" w:rsidRPr="00B606B2" w:rsidRDefault="00E83DE0" w:rsidP="00707DC5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6B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</w:t>
            </w:r>
            <w:r w:rsidR="00A71A16" w:rsidRPr="00B606B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606B2">
              <w:rPr>
                <w:rFonts w:ascii="Times New Roman" w:hAnsi="Times New Roman" w:cs="Times New Roman"/>
                <w:b/>
                <w:sz w:val="28"/>
                <w:szCs w:val="28"/>
              </w:rPr>
              <w:t>тной палаты</w:t>
            </w:r>
          </w:p>
        </w:tc>
      </w:tr>
    </w:tbl>
    <w:p w:rsidR="005A288A" w:rsidRPr="00B606B2" w:rsidRDefault="00966CF4" w:rsidP="00707DC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8.7pt;margin-top:8.15pt;width:39pt;height:32.9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79.95pt;margin-top:4.4pt;width:48pt;height:36.7pt;flip:x;z-index:251660288;mso-position-horizontal-relative:text;mso-position-vertical-relative:text" o:connectortype="straight">
            <v:stroke endarrow="block"/>
          </v:shape>
        </w:pict>
      </w:r>
    </w:p>
    <w:p w:rsidR="005A288A" w:rsidRPr="00B606B2" w:rsidRDefault="005A288A" w:rsidP="00707DC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966CF4" w:rsidP="00707DC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64.45pt;margin-top:25.8pt;width:203.25pt;height:44.6pt;z-index:251659264">
            <v:textbox style="mso-next-textbox:#_x0000_s1027">
              <w:txbxContent>
                <w:p w:rsidR="00B548A4" w:rsidRPr="005768FF" w:rsidRDefault="00B548A4" w:rsidP="005768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6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Специалист</w:t>
                  </w:r>
                </w:p>
                <w:p w:rsidR="00B548A4" w:rsidRPr="005768FF" w:rsidRDefault="00B548A4" w:rsidP="005768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6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контрольно-сч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Pr="00576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тной палаты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4.05pt;margin-top:25.8pt;width:203.25pt;height:44.6pt;z-index:251658240">
            <v:textbox style="mso-next-textbox:#_x0000_s1026">
              <w:txbxContent>
                <w:p w:rsidR="00B548A4" w:rsidRPr="005768FF" w:rsidRDefault="00B548A4" w:rsidP="005768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6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Инспектор</w:t>
                  </w:r>
                </w:p>
                <w:p w:rsidR="00B548A4" w:rsidRPr="005768FF" w:rsidRDefault="00B548A4" w:rsidP="005768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6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контрольно-сч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Pr="00576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тной палаты</w:t>
                  </w:r>
                </w:p>
              </w:txbxContent>
            </v:textbox>
          </v:rect>
        </w:pict>
      </w:r>
    </w:p>
    <w:p w:rsidR="005768FF" w:rsidRPr="00B606B2" w:rsidRDefault="005768FF" w:rsidP="005768FF">
      <w:pPr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rPr>
          <w:rFonts w:ascii="Times New Roman" w:hAnsi="Times New Roman" w:cs="Times New Roman"/>
          <w:sz w:val="28"/>
          <w:szCs w:val="28"/>
        </w:rPr>
      </w:pPr>
    </w:p>
    <w:p w:rsidR="00707DC5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ab/>
      </w: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5768F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768FF" w:rsidRPr="00B606B2" w:rsidRDefault="00933DB0" w:rsidP="005768F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Волчихинского районного Совета народных депутатов Алтайского края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5768FF" w:rsidRPr="00B606B2">
        <w:rPr>
          <w:rFonts w:ascii="Times New Roman" w:hAnsi="Times New Roman" w:cs="Times New Roman"/>
          <w:sz w:val="28"/>
          <w:szCs w:val="28"/>
        </w:rPr>
        <w:t>______________________№______</w:t>
      </w:r>
    </w:p>
    <w:p w:rsidR="005768FF" w:rsidRPr="00B606B2" w:rsidRDefault="005768FF" w:rsidP="005768F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5768FF" w:rsidRPr="00B606B2" w:rsidRDefault="005768FF" w:rsidP="00156B0F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6B2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33DB0" w:rsidRDefault="00156B0F" w:rsidP="00156B0F">
      <w:pPr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6B2">
        <w:rPr>
          <w:rFonts w:ascii="Times New Roman" w:eastAsia="Times New Roman" w:hAnsi="Times New Roman" w:cs="Times New Roman"/>
          <w:sz w:val="28"/>
          <w:szCs w:val="28"/>
        </w:rPr>
        <w:t>о контрольно-сч</w:t>
      </w:r>
      <w:r w:rsidR="00A71A16" w:rsidRPr="00B606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06B2">
        <w:rPr>
          <w:rFonts w:ascii="Times New Roman" w:eastAsia="Times New Roman" w:hAnsi="Times New Roman" w:cs="Times New Roman"/>
          <w:sz w:val="28"/>
          <w:szCs w:val="28"/>
        </w:rPr>
        <w:t>тной палате</w:t>
      </w:r>
    </w:p>
    <w:p w:rsidR="005768FF" w:rsidRPr="00B606B2" w:rsidRDefault="00156B0F" w:rsidP="00156B0F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6B2">
        <w:rPr>
          <w:rFonts w:ascii="Times New Roman" w:eastAsia="Times New Roman" w:hAnsi="Times New Roman" w:cs="Times New Roman"/>
          <w:sz w:val="28"/>
          <w:szCs w:val="28"/>
        </w:rPr>
        <w:t xml:space="preserve"> Волчихинского района Алтайского края </w:t>
      </w:r>
    </w:p>
    <w:p w:rsidR="005768FF" w:rsidRPr="00B606B2" w:rsidRDefault="005768FF" w:rsidP="005768FF">
      <w:pPr>
        <w:tabs>
          <w:tab w:val="left" w:pos="36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2E07" w:rsidRPr="00B606B2" w:rsidRDefault="0073088A" w:rsidP="00A32234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ab/>
      </w:r>
      <w:r w:rsidR="00E82E07" w:rsidRPr="00B606B2">
        <w:rPr>
          <w:rFonts w:ascii="Times New Roman" w:hAnsi="Times New Roman" w:cs="Times New Roman"/>
          <w:sz w:val="28"/>
          <w:szCs w:val="28"/>
        </w:rPr>
        <w:t>1.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="00E82E07" w:rsidRPr="00B606B2">
        <w:rPr>
          <w:rFonts w:ascii="Times New Roman" w:hAnsi="Times New Roman" w:cs="Times New Roman"/>
          <w:sz w:val="28"/>
          <w:szCs w:val="28"/>
        </w:rPr>
        <w:t>тная 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E82E07" w:rsidRPr="00B606B2">
        <w:rPr>
          <w:rFonts w:ascii="Times New Roman" w:eastAsia="Times New Roman" w:hAnsi="Times New Roman" w:cs="Times New Roman"/>
          <w:sz w:val="28"/>
          <w:szCs w:val="28"/>
        </w:rPr>
        <w:t xml:space="preserve">Волчихинского района Алтайского края </w:t>
      </w:r>
      <w:r w:rsidR="00B548A4">
        <w:rPr>
          <w:rFonts w:ascii="Times New Roman" w:hAnsi="Times New Roman" w:cs="Times New Roman"/>
          <w:sz w:val="28"/>
          <w:szCs w:val="28"/>
        </w:rPr>
        <w:t>(далее -</w:t>
      </w:r>
      <w:r w:rsidR="00E82E07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>к</w:t>
      </w:r>
      <w:r w:rsidR="00E82E07"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="00E82E07" w:rsidRPr="00B606B2">
        <w:rPr>
          <w:rFonts w:ascii="Times New Roman" w:hAnsi="Times New Roman" w:cs="Times New Roman"/>
          <w:sz w:val="28"/>
          <w:szCs w:val="28"/>
        </w:rPr>
        <w:t xml:space="preserve">тная палата) </w:t>
      </w:r>
      <w:r w:rsidR="00E82E07" w:rsidRPr="00B606B2">
        <w:rPr>
          <w:rFonts w:ascii="Times New Roman" w:hAnsi="Times New Roman" w:cs="Times New Roman"/>
          <w:spacing w:val="-4"/>
          <w:sz w:val="28"/>
          <w:szCs w:val="28"/>
        </w:rPr>
        <w:t>является постоянно действующим органом внешнего муниципального финансового контроля, образуется Волчихинским районным Советом народных депутатов Алтайского края</w:t>
      </w:r>
      <w:r w:rsidR="00A32234" w:rsidRPr="00B606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E07" w:rsidRPr="00B606B2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A32234" w:rsidRPr="00B606B2">
        <w:rPr>
          <w:rFonts w:ascii="Times New Roman" w:hAnsi="Times New Roman" w:cs="Times New Roman"/>
          <w:spacing w:val="-4"/>
          <w:sz w:val="28"/>
          <w:szCs w:val="28"/>
        </w:rPr>
        <w:t>далее - районный Совет</w:t>
      </w:r>
      <w:r w:rsidR="00E82E07" w:rsidRPr="00B606B2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E82E07" w:rsidRPr="00B606B2">
        <w:rPr>
          <w:rFonts w:ascii="Times New Roman" w:hAnsi="Times New Roman" w:cs="Times New Roman"/>
          <w:spacing w:val="-5"/>
          <w:sz w:val="28"/>
          <w:szCs w:val="28"/>
        </w:rPr>
        <w:t>и ему подотчет</w:t>
      </w:r>
      <w:r w:rsidRPr="00B606B2">
        <w:rPr>
          <w:rFonts w:ascii="Times New Roman" w:hAnsi="Times New Roman" w:cs="Times New Roman"/>
          <w:spacing w:val="-5"/>
          <w:sz w:val="28"/>
          <w:szCs w:val="28"/>
        </w:rPr>
        <w:t>на</w:t>
      </w:r>
      <w:r w:rsidR="00E82E07" w:rsidRPr="00B606B2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2.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обладает организационной и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функциональной независимостью и осуществляет свою деятельность </w:t>
      </w:r>
      <w:r w:rsidRPr="00B606B2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3. Деятельность контрольно-счетно</w:t>
      </w:r>
      <w:r w:rsidR="0073088A" w:rsidRPr="00B606B2">
        <w:rPr>
          <w:rFonts w:ascii="Times New Roman" w:hAnsi="Times New Roman" w:cs="Times New Roman"/>
          <w:sz w:val="28"/>
          <w:szCs w:val="28"/>
        </w:rPr>
        <w:t>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 w:rsidR="0073088A" w:rsidRPr="00B606B2">
        <w:rPr>
          <w:rFonts w:ascii="Times New Roman" w:hAnsi="Times New Roman" w:cs="Times New Roman"/>
          <w:sz w:val="28"/>
          <w:szCs w:val="28"/>
        </w:rPr>
        <w:t>районного Совета.</w:t>
      </w:r>
    </w:p>
    <w:p w:rsidR="00E82E07" w:rsidRPr="00B606B2" w:rsidRDefault="00E82E07" w:rsidP="0073088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pacing w:val="-3"/>
          <w:sz w:val="28"/>
          <w:szCs w:val="28"/>
        </w:rPr>
        <w:t>4.  Контрольно-сч</w:t>
      </w:r>
      <w:r w:rsidR="00A71A16" w:rsidRPr="00B606B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606B2">
        <w:rPr>
          <w:rFonts w:ascii="Times New Roman" w:hAnsi="Times New Roman" w:cs="Times New Roman"/>
          <w:spacing w:val="-3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pacing w:val="-3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pacing w:val="-3"/>
          <w:sz w:val="28"/>
          <w:szCs w:val="28"/>
        </w:rPr>
        <w:t xml:space="preserve">  входит в структуру органов местного самоуправления </w:t>
      </w:r>
      <w:r w:rsidR="0073088A" w:rsidRPr="00B606B2">
        <w:rPr>
          <w:rFonts w:ascii="Times New Roman" w:hAnsi="Times New Roman" w:cs="Times New Roman"/>
          <w:spacing w:val="-3"/>
          <w:sz w:val="28"/>
          <w:szCs w:val="28"/>
        </w:rPr>
        <w:t>Волчихинского района Алтайского края</w:t>
      </w:r>
      <w:r w:rsidRPr="00B606B2">
        <w:rPr>
          <w:rFonts w:ascii="Times New Roman" w:hAnsi="Times New Roman" w:cs="Times New Roman"/>
          <w:spacing w:val="-3"/>
          <w:sz w:val="28"/>
          <w:szCs w:val="28"/>
        </w:rPr>
        <w:t>, не обладает правами юридического лица</w:t>
      </w:r>
      <w:r w:rsidR="0073088A" w:rsidRPr="00B606B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82E07" w:rsidRPr="00B606B2" w:rsidRDefault="00E82E07" w:rsidP="007308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933DB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Правовые основы деятельности </w:t>
      </w:r>
      <w:r w:rsidR="0073088A" w:rsidRPr="00B606B2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е</w:t>
      </w:r>
      <w:r w:rsidRPr="00B606B2">
        <w:rPr>
          <w:rFonts w:ascii="Times New Roman" w:hAnsi="Times New Roman" w:cs="Times New Roman"/>
          <w:b/>
          <w:sz w:val="28"/>
          <w:szCs w:val="28"/>
        </w:rPr>
        <w:t>тн</w:t>
      </w:r>
      <w:r w:rsidR="0073088A" w:rsidRPr="00B606B2">
        <w:rPr>
          <w:rFonts w:ascii="Times New Roman" w:hAnsi="Times New Roman" w:cs="Times New Roman"/>
          <w:b/>
          <w:sz w:val="28"/>
          <w:szCs w:val="28"/>
        </w:rPr>
        <w:t>ой</w:t>
      </w:r>
    </w:p>
    <w:p w:rsidR="00E82E07" w:rsidRPr="00B606B2" w:rsidRDefault="00B606B2" w:rsidP="00933DB0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3088A" w:rsidRPr="00B606B2">
        <w:rPr>
          <w:rFonts w:ascii="Times New Roman" w:hAnsi="Times New Roman" w:cs="Times New Roman"/>
          <w:b/>
          <w:sz w:val="28"/>
          <w:szCs w:val="28"/>
        </w:rPr>
        <w:t>алаты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pacing w:val="-3"/>
          <w:sz w:val="28"/>
          <w:szCs w:val="28"/>
        </w:rPr>
        <w:t>Контрольно-сч</w:t>
      </w:r>
      <w:r w:rsidR="00A71A16" w:rsidRPr="00B606B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606B2">
        <w:rPr>
          <w:rFonts w:ascii="Times New Roman" w:hAnsi="Times New Roman" w:cs="Times New Roman"/>
          <w:spacing w:val="-3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pacing w:val="-3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B606B2">
        <w:rPr>
          <w:rFonts w:ascii="Times New Roman" w:hAnsi="Times New Roman" w:cs="Times New Roman"/>
          <w:sz w:val="28"/>
          <w:szCs w:val="28"/>
        </w:rPr>
        <w:t>при осуществлении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Алтайского края, Уставом муниципального образования</w:t>
      </w:r>
      <w:r w:rsidR="0073088A" w:rsidRPr="00B606B2">
        <w:rPr>
          <w:rFonts w:ascii="Times New Roman" w:hAnsi="Times New Roman" w:cs="Times New Roman"/>
          <w:sz w:val="28"/>
          <w:szCs w:val="28"/>
        </w:rPr>
        <w:t xml:space="preserve"> Волчихинский район Алтайского края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актами, настоящим Положением.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3C7E8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Принципы деятельности </w:t>
      </w:r>
      <w:r w:rsidR="0073088A" w:rsidRPr="00B606B2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е</w:t>
      </w:r>
      <w:r w:rsidRPr="00B606B2">
        <w:rPr>
          <w:rFonts w:ascii="Times New Roman" w:hAnsi="Times New Roman" w:cs="Times New Roman"/>
          <w:b/>
          <w:sz w:val="28"/>
          <w:szCs w:val="28"/>
        </w:rPr>
        <w:t>тно</w:t>
      </w:r>
      <w:r w:rsidR="0073088A" w:rsidRPr="00B606B2">
        <w:rPr>
          <w:rFonts w:ascii="Times New Roman" w:hAnsi="Times New Roman" w:cs="Times New Roman"/>
          <w:b/>
          <w:sz w:val="28"/>
          <w:szCs w:val="28"/>
        </w:rPr>
        <w:t>й палаты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606B2">
        <w:rPr>
          <w:rFonts w:ascii="Times New Roman" w:hAnsi="Times New Roman" w:cs="Times New Roman"/>
          <w:spacing w:val="-5"/>
          <w:sz w:val="28"/>
          <w:szCs w:val="28"/>
        </w:rPr>
        <w:t>Деятельность контрольно-счетно</w:t>
      </w:r>
      <w:r w:rsidR="0073088A" w:rsidRPr="00B606B2">
        <w:rPr>
          <w:rFonts w:ascii="Times New Roman" w:hAnsi="Times New Roman" w:cs="Times New Roman"/>
          <w:spacing w:val="-5"/>
          <w:sz w:val="28"/>
          <w:szCs w:val="28"/>
        </w:rPr>
        <w:t>й палаты</w:t>
      </w:r>
      <w:r w:rsidRPr="00B606B2">
        <w:rPr>
          <w:rFonts w:ascii="Times New Roman" w:hAnsi="Times New Roman" w:cs="Times New Roman"/>
          <w:spacing w:val="-5"/>
          <w:sz w:val="28"/>
          <w:szCs w:val="28"/>
        </w:rPr>
        <w:t xml:space="preserve"> основывается на принципах законности, объективности, эффективн</w:t>
      </w:r>
      <w:r w:rsidR="00933DB0">
        <w:rPr>
          <w:rFonts w:ascii="Times New Roman" w:hAnsi="Times New Roman" w:cs="Times New Roman"/>
          <w:spacing w:val="-5"/>
          <w:sz w:val="28"/>
          <w:szCs w:val="28"/>
        </w:rPr>
        <w:t>ости, независимости и гласности.</w:t>
      </w:r>
    </w:p>
    <w:p w:rsidR="00E82E07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933DB0" w:rsidRDefault="00933DB0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933DB0" w:rsidRDefault="00933DB0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933DB0" w:rsidRPr="00B606B2" w:rsidRDefault="00933DB0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82E07" w:rsidRPr="00B606B2" w:rsidRDefault="00E82E07" w:rsidP="00A71A16">
      <w:pPr>
        <w:pStyle w:val="160"/>
        <w:rPr>
          <w:spacing w:val="-2"/>
        </w:rPr>
      </w:pPr>
      <w:r w:rsidRPr="00B606B2">
        <w:lastRenderedPageBreak/>
        <w:t xml:space="preserve">Статья 4. </w:t>
      </w:r>
      <w:r w:rsidRPr="00B606B2">
        <w:tab/>
        <w:t xml:space="preserve">Состав и структура </w:t>
      </w:r>
      <w:r w:rsidR="00A71A16" w:rsidRPr="00B606B2">
        <w:t>контрольно-счетной палаты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pacing w:val="-3"/>
          <w:sz w:val="28"/>
          <w:szCs w:val="28"/>
        </w:rPr>
        <w:t>1. Контрольно-сч</w:t>
      </w:r>
      <w:r w:rsidR="00A71A16" w:rsidRPr="00B606B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606B2">
        <w:rPr>
          <w:rFonts w:ascii="Times New Roman" w:hAnsi="Times New Roman" w:cs="Times New Roman"/>
          <w:spacing w:val="-3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pacing w:val="-3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образуется в составе председателя и аппарата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2. Председатель</w:t>
      </w:r>
      <w:r w:rsidR="00A71A16" w:rsidRPr="00B606B2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замещает должность муниципальной службы.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6B2">
        <w:rPr>
          <w:rFonts w:ascii="Times New Roman" w:hAnsi="Times New Roman" w:cs="Times New Roman"/>
          <w:spacing w:val="-2"/>
          <w:sz w:val="28"/>
          <w:szCs w:val="28"/>
        </w:rPr>
        <w:t>3. Срок полномочий председателя</w:t>
      </w:r>
      <w:r w:rsidR="00A71A16"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71A16" w:rsidRPr="00B606B2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B606B2">
        <w:rPr>
          <w:rFonts w:ascii="Times New Roman" w:hAnsi="Times New Roman" w:cs="Times New Roman"/>
          <w:sz w:val="28"/>
          <w:szCs w:val="28"/>
        </w:rPr>
        <w:t>лет</w:t>
      </w:r>
      <w:r w:rsidR="00A71A16"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pacing w:val="-2"/>
          <w:sz w:val="28"/>
          <w:szCs w:val="28"/>
        </w:rPr>
        <w:t>4. В состав аппарата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входят инспекторы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и иные штатные работники. На инспекторов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возлагаются обязанности по организации и непосредственному проведению внешнего муниципального финансового контроля в пределах компетенции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5. Штатная численность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A32234" w:rsidRPr="00B606B2">
        <w:rPr>
          <w:rFonts w:ascii="Times New Roman" w:hAnsi="Times New Roman" w:cs="Times New Roman"/>
          <w:sz w:val="28"/>
          <w:szCs w:val="28"/>
        </w:rPr>
        <w:t>районным Советом</w:t>
      </w:r>
      <w:r w:rsidR="00065EF0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6. Структура  и штатное расписание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утверждаются председателем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исходя из возложенных на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>тн</w:t>
      </w:r>
      <w:r w:rsidR="00A71A16" w:rsidRPr="00B606B2">
        <w:rPr>
          <w:rFonts w:ascii="Times New Roman" w:hAnsi="Times New Roman" w:cs="Times New Roman"/>
          <w:sz w:val="28"/>
          <w:szCs w:val="28"/>
        </w:rPr>
        <w:t xml:space="preserve">ую 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B548A4">
        <w:rPr>
          <w:rFonts w:ascii="Times New Roman" w:hAnsi="Times New Roman" w:cs="Times New Roman"/>
          <w:sz w:val="28"/>
          <w:szCs w:val="28"/>
        </w:rPr>
        <w:t>палату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>полномочий.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7. Права, обязанности и ответственность работников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содеражщими нормы трудового права.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A71A16">
      <w:pPr>
        <w:pStyle w:val="160"/>
      </w:pPr>
      <w:r w:rsidRPr="00B606B2">
        <w:t xml:space="preserve">Статья 5. </w:t>
      </w:r>
      <w:r w:rsidRPr="00B606B2">
        <w:tab/>
        <w:t>Порядок назначения на должность председателя</w:t>
      </w:r>
      <w:r w:rsidR="00933DB0">
        <w:t xml:space="preserve">       </w:t>
      </w:r>
      <w:r w:rsidRPr="00B606B2">
        <w:t xml:space="preserve"> </w:t>
      </w:r>
      <w:r w:rsidR="00A71A16" w:rsidRPr="00B606B2">
        <w:t>контрольно-счетной палаты</w:t>
      </w:r>
    </w:p>
    <w:p w:rsidR="00E82E07" w:rsidRPr="00B606B2" w:rsidRDefault="00E82E07" w:rsidP="00A71A16">
      <w:pPr>
        <w:pStyle w:val="160"/>
      </w:pP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1. Председатель</w:t>
      </w:r>
      <w:r w:rsidR="00A71A16" w:rsidRPr="00B606B2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назначается на должность </w:t>
      </w:r>
      <w:r w:rsidR="00A32234" w:rsidRPr="00B606B2">
        <w:rPr>
          <w:rFonts w:ascii="Times New Roman" w:hAnsi="Times New Roman" w:cs="Times New Roman"/>
          <w:sz w:val="28"/>
          <w:szCs w:val="28"/>
        </w:rPr>
        <w:t>районным Советом</w:t>
      </w:r>
      <w:r w:rsidR="00065EF0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2.  Предложения о кандидатурах на должность председателя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A32234" w:rsidRPr="00B606B2">
        <w:rPr>
          <w:rFonts w:ascii="Times New Roman" w:hAnsi="Times New Roman" w:cs="Times New Roman"/>
          <w:sz w:val="28"/>
          <w:szCs w:val="28"/>
        </w:rPr>
        <w:t>районный Совет</w:t>
      </w:r>
      <w:r w:rsidRPr="00B606B2">
        <w:rPr>
          <w:rFonts w:ascii="Times New Roman" w:hAnsi="Times New Roman" w:cs="Times New Roman"/>
          <w:sz w:val="28"/>
          <w:szCs w:val="28"/>
        </w:rPr>
        <w:t>: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71A16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71A16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A71A16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численностью не менее одной трети от установленного числа;</w:t>
      </w:r>
    </w:p>
    <w:p w:rsidR="00E82E07" w:rsidRPr="00B606B2" w:rsidRDefault="00A71A16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3</w:t>
      </w:r>
      <w:r w:rsidR="00E82E07" w:rsidRPr="00B606B2">
        <w:rPr>
          <w:rFonts w:ascii="Times New Roman" w:hAnsi="Times New Roman" w:cs="Times New Roman"/>
          <w:sz w:val="28"/>
          <w:szCs w:val="28"/>
        </w:rPr>
        <w:t xml:space="preserve">. Порядок рассмотрения кандидатур на должность председателя </w:t>
      </w:r>
      <w:r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E82E07"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2E07" w:rsidRPr="00B606B2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E82E07" w:rsidRPr="00B606B2">
        <w:rPr>
          <w:rFonts w:ascii="Times New Roman" w:hAnsi="Times New Roman" w:cs="Times New Roman"/>
          <w:sz w:val="28"/>
          <w:szCs w:val="28"/>
        </w:rPr>
        <w:t>регламентом</w:t>
      </w:r>
      <w:r w:rsidRPr="00B606B2">
        <w:rPr>
          <w:rFonts w:ascii="Times New Roman" w:hAnsi="Times New Roman" w:cs="Times New Roman"/>
          <w:sz w:val="28"/>
          <w:szCs w:val="28"/>
        </w:rPr>
        <w:t xml:space="preserve"> районного Совета.</w:t>
      </w:r>
    </w:p>
    <w:p w:rsidR="00E82E07" w:rsidRDefault="00FF7A9D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председателем контрольно-счетной палаты заключается срочный трудовой договор председателем районного Совета.</w:t>
      </w:r>
    </w:p>
    <w:p w:rsidR="00FF7A9D" w:rsidRDefault="00FF7A9D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A9D" w:rsidRDefault="00FF7A9D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A9D" w:rsidRDefault="00FF7A9D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A9D" w:rsidRPr="00B606B2" w:rsidRDefault="00FF7A9D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A71A16">
      <w:pPr>
        <w:pStyle w:val="160"/>
      </w:pPr>
      <w:r w:rsidRPr="00B606B2">
        <w:lastRenderedPageBreak/>
        <w:t xml:space="preserve">Статья 6. </w:t>
      </w:r>
      <w:r w:rsidRPr="00B606B2">
        <w:tab/>
        <w:t xml:space="preserve">Требования к кандидатурам на должность председателя  </w:t>
      </w:r>
      <w:r w:rsidR="00A71A16" w:rsidRPr="00B606B2">
        <w:t>контрольно-счетной палаты</w:t>
      </w:r>
    </w:p>
    <w:p w:rsidR="00E82E07" w:rsidRPr="00B606B2" w:rsidRDefault="00E82E07" w:rsidP="00A71A16">
      <w:pPr>
        <w:pStyle w:val="160"/>
      </w:pP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1. На должность председателя</w:t>
      </w:r>
      <w:r w:rsidR="003C0156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имеющие высшее образование и опыт  работы в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B606B2">
        <w:rPr>
          <w:rFonts w:ascii="Times New Roman" w:hAnsi="Times New Roman" w:cs="Times New Roman"/>
          <w:sz w:val="28"/>
          <w:szCs w:val="28"/>
        </w:rPr>
        <w:t>муниципального контроля (аудита), экономики, финансов, юриспруденции</w:t>
      </w:r>
      <w:r w:rsidR="003C0156"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 может быть назначен на должность председателя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>в случае: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5) наличия оснований, предусмотренных частью 3 настоящей статьи.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  <w:r w:rsidRPr="00B606B2">
        <w:rPr>
          <w:rFonts w:ascii="Times New Roman" w:hAnsi="Times New Roman" w:cs="Times New Roman"/>
          <w:sz w:val="28"/>
          <w:szCs w:val="28"/>
        </w:rPr>
        <w:t>3. Гражданин, замещающий должность председателя</w:t>
      </w:r>
      <w:r w:rsidR="003C0156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0528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, 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3C0156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3C0156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>,</w:t>
      </w:r>
      <w:r w:rsidR="003C0156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руководителями судебных и правоохранительных органов, расположенных на территории </w:t>
      </w:r>
      <w:r w:rsidR="003C0156" w:rsidRPr="00B606B2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="00602D9B">
        <w:rPr>
          <w:rFonts w:ascii="Times New Roman" w:hAnsi="Times New Roman" w:cs="Times New Roman"/>
          <w:sz w:val="28"/>
          <w:szCs w:val="28"/>
        </w:rPr>
        <w:t xml:space="preserve"> Алтайского края (далее-район)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4. Председатель</w:t>
      </w:r>
      <w:r w:rsidR="003C0156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5. Председатель 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Алтайского края</w:t>
      </w:r>
      <w:r w:rsidR="003C0156"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A71A16">
      <w:pPr>
        <w:pStyle w:val="160"/>
      </w:pPr>
      <w:r w:rsidRPr="00B606B2">
        <w:t xml:space="preserve">Статья 7. </w:t>
      </w:r>
      <w:r w:rsidRPr="00B606B2">
        <w:tab/>
        <w:t>Полномочия председателя</w:t>
      </w:r>
      <w:r w:rsidR="00933DB0">
        <w:t xml:space="preserve"> </w:t>
      </w:r>
      <w:r w:rsidR="00A71A16" w:rsidRPr="00B606B2">
        <w:t>контрольно-счетной палаты</w:t>
      </w:r>
    </w:p>
    <w:p w:rsidR="00E82E07" w:rsidRPr="00B606B2" w:rsidRDefault="00E82E07" w:rsidP="00A71A16">
      <w:pPr>
        <w:pStyle w:val="160"/>
      </w:pP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:</w:t>
      </w:r>
    </w:p>
    <w:p w:rsidR="00E82E07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 w:rsidR="00065E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организует его работу в соответствии с законодательством Российской Федерации и Алтайского края, Регламентом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, стандартами внешнего муниципального финансового контроля;</w:t>
      </w:r>
    </w:p>
    <w:p w:rsidR="00FF7A9D" w:rsidRPr="00B606B2" w:rsidRDefault="00FF7A9D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2D9B">
        <w:rPr>
          <w:rFonts w:ascii="Times New Roman" w:hAnsi="Times New Roman" w:cs="Times New Roman"/>
          <w:sz w:val="28"/>
          <w:szCs w:val="28"/>
        </w:rPr>
        <w:t>) осуществляет полномочия представителя нанимателя (работодателя) в соответствии с трудовым законодательством и законодательством о муниципальной службе для сотрудников аппарата контрольно-счетной палаты.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2) утверждает Регламент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3) утверждает планы работы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4) утверждает годовой отчет о работе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5) утверждает стандарты внешнего муниципального финансового контроля;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6) утверждает результаты контрольных и экспертно-аналитических мероприятий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7) подписывает представления и предписания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8) может являться руководителем контрольных и </w:t>
      </w:r>
      <w:r w:rsidR="00065E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06B2">
        <w:rPr>
          <w:rFonts w:ascii="Times New Roman" w:hAnsi="Times New Roman" w:cs="Times New Roman"/>
          <w:sz w:val="28"/>
          <w:szCs w:val="28"/>
        </w:rPr>
        <w:t>экспертно-аналитических мероприятий;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9) представляет </w:t>
      </w:r>
      <w:r w:rsidR="003C0156" w:rsidRPr="00B606B2">
        <w:rPr>
          <w:rFonts w:ascii="Times New Roman" w:hAnsi="Times New Roman" w:cs="Times New Roman"/>
          <w:sz w:val="28"/>
          <w:szCs w:val="28"/>
        </w:rPr>
        <w:t>районному Совету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главе муниципального образования ежегодный отчет о работе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, отчеты о результатах проведенных контрольных и экспертно-аналитических мероприятий;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10) представляет </w:t>
      </w:r>
      <w:r w:rsidR="003C0156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>тн</w:t>
      </w:r>
      <w:r w:rsidR="003C0156" w:rsidRPr="00B606B2">
        <w:rPr>
          <w:rFonts w:ascii="Times New Roman" w:hAnsi="Times New Roman" w:cs="Times New Roman"/>
          <w:sz w:val="28"/>
          <w:szCs w:val="28"/>
        </w:rPr>
        <w:t>ую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B548A4">
        <w:rPr>
          <w:rFonts w:ascii="Times New Roman" w:hAnsi="Times New Roman" w:cs="Times New Roman"/>
          <w:sz w:val="28"/>
          <w:szCs w:val="28"/>
        </w:rPr>
        <w:t>палату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>в отношениях с государственными органами Российской Федерации, государственными органами Алтайского края, органами местного самоуправления, иными органами и организациями;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11) утверждает положения о структурных подразделениях и должностные регламенты работников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12) издает правовые акты (приказы, распоряжения) по вопросам организации деятельности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 13) осуществляет иные полномочия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настоящим положением, Регламентом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2. Председатель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</w:t>
      </w:r>
      <w:r w:rsidR="003C0156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его комитетов, комиссий и рабочих групп, заседаниях </w:t>
      </w:r>
      <w:r w:rsidR="004635CE" w:rsidRPr="00B606B2">
        <w:rPr>
          <w:rFonts w:ascii="Times New Roman" w:hAnsi="Times New Roman" w:cs="Times New Roman"/>
          <w:sz w:val="28"/>
          <w:szCs w:val="28"/>
        </w:rPr>
        <w:t>А</w:t>
      </w:r>
      <w:r w:rsidRPr="00B606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635CE" w:rsidRPr="00B606B2">
        <w:rPr>
          <w:rFonts w:ascii="Times New Roman" w:hAnsi="Times New Roman" w:cs="Times New Roman"/>
          <w:sz w:val="28"/>
          <w:szCs w:val="28"/>
        </w:rPr>
        <w:t>Волчихинского района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иных органов местного </w:t>
      </w:r>
      <w:r w:rsidRPr="00B606B2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координационных и </w:t>
      </w:r>
      <w:r w:rsidRPr="00B606B2">
        <w:rPr>
          <w:rFonts w:ascii="Times New Roman" w:hAnsi="Times New Roman" w:cs="Times New Roman"/>
          <w:sz w:val="28"/>
          <w:szCs w:val="28"/>
        </w:rPr>
        <w:t xml:space="preserve">совещательных органов при главе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602D9B" w:rsidRPr="00B606B2" w:rsidRDefault="00602D9B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4635CE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8.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Гарантии статуса должностных лиц 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1. Председатель и инспекторы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2. Воздействие в какой-либо форме на должностных лиц </w:t>
      </w:r>
      <w:r w:rsidR="004635CE" w:rsidRPr="00B606B2">
        <w:rPr>
          <w:rFonts w:ascii="Times New Roman" w:hAnsi="Times New Roman" w:cs="Times New Roman"/>
          <w:sz w:val="28"/>
          <w:szCs w:val="28"/>
        </w:rPr>
        <w:t xml:space="preserve">     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Алтайского края.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3C7E87">
      <w:pPr>
        <w:shd w:val="clear" w:color="auto" w:fill="FFFFFF"/>
        <w:tabs>
          <w:tab w:val="left" w:pos="0"/>
          <w:tab w:val="left" w:pos="1985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9. Полномочия 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82E07" w:rsidRPr="00B606B2" w:rsidRDefault="00E82E07" w:rsidP="003C7E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4635CE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1. </w:t>
      </w:r>
      <w:r w:rsidR="00E82E07" w:rsidRPr="00B606B2">
        <w:rPr>
          <w:rFonts w:ascii="Times New Roman" w:hAnsi="Times New Roman" w:cs="Times New Roman"/>
          <w:sz w:val="28"/>
          <w:szCs w:val="28"/>
        </w:rPr>
        <w:t>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="00E82E07"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="00E82E07" w:rsidRPr="00B606B2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1) контроль за</w:t>
      </w:r>
      <w:r w:rsidR="004635CE" w:rsidRPr="00B606B2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Волчихинский район Алтайского края (далее - районный бюджет)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2) экспертиза проектов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6E5A99"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а также средств, получаемых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районным бюджетом </w:t>
      </w:r>
      <w:r w:rsidRPr="00B606B2">
        <w:rPr>
          <w:rFonts w:ascii="Times New Roman" w:hAnsi="Times New Roman" w:cs="Times New Roman"/>
          <w:sz w:val="28"/>
          <w:szCs w:val="28"/>
        </w:rPr>
        <w:t>из иных источников, предусмотренных законодательством Российской Федерации;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6B2">
        <w:rPr>
          <w:rFonts w:ascii="Times New Roman" w:hAnsi="Times New Roman" w:cs="Times New Roman"/>
          <w:sz w:val="28"/>
          <w:szCs w:val="28"/>
        </w:rPr>
        <w:t xml:space="preserve">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6E5A99" w:rsidRPr="00B606B2">
        <w:rPr>
          <w:rFonts w:ascii="Times New Roman" w:hAnsi="Times New Roman" w:cs="Times New Roman"/>
          <w:sz w:val="28"/>
          <w:szCs w:val="28"/>
        </w:rPr>
        <w:t>Волчихинскому району.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</w:t>
      </w:r>
      <w:r w:rsidRPr="00B606B2">
        <w:rPr>
          <w:rFonts w:ascii="Times New Roman" w:hAnsi="Times New Roman" w:cs="Times New Roman"/>
          <w:sz w:val="28"/>
          <w:szCs w:val="28"/>
        </w:rPr>
        <w:lastRenderedPageBreak/>
        <w:t xml:space="preserve">по сделкам, совершаемым юридическими лицами и индивидуальными предпринимателями за счет средств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имущества, находящегося в собственности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3DB0">
        <w:rPr>
          <w:rFonts w:ascii="Times New Roman" w:hAnsi="Times New Roman" w:cs="Times New Roman"/>
          <w:sz w:val="28"/>
          <w:szCs w:val="28"/>
        </w:rPr>
        <w:t>а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6E5A99" w:rsidRPr="00B606B2">
        <w:rPr>
          <w:rFonts w:ascii="Times New Roman" w:hAnsi="Times New Roman" w:cs="Times New Roman"/>
          <w:sz w:val="28"/>
          <w:szCs w:val="28"/>
        </w:rPr>
        <w:t>района</w:t>
      </w:r>
      <w:r w:rsidR="00933DB0">
        <w:rPr>
          <w:rFonts w:ascii="Times New Roman" w:hAnsi="Times New Roman" w:cs="Times New Roman"/>
          <w:sz w:val="28"/>
          <w:szCs w:val="28"/>
        </w:rPr>
        <w:t>,</w:t>
      </w:r>
      <w:r w:rsidRPr="00B606B2">
        <w:rPr>
          <w:rFonts w:ascii="Times New Roman" w:hAnsi="Times New Roman" w:cs="Times New Roman"/>
          <w:sz w:val="28"/>
          <w:szCs w:val="28"/>
        </w:rPr>
        <w:t xml:space="preserve"> а также муниципальных программ;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8) анализ бюджетного процесса в </w:t>
      </w:r>
      <w:r w:rsidR="006E5A99" w:rsidRPr="00B606B2">
        <w:rPr>
          <w:rFonts w:ascii="Times New Roman" w:hAnsi="Times New Roman" w:cs="Times New Roman"/>
          <w:sz w:val="28"/>
          <w:szCs w:val="28"/>
        </w:rPr>
        <w:t>районе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9) подготовка информации о ходе исполнения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A32234" w:rsidRPr="00B606B2">
        <w:rPr>
          <w:rFonts w:ascii="Times New Roman" w:hAnsi="Times New Roman" w:cs="Times New Roman"/>
          <w:sz w:val="28"/>
          <w:szCs w:val="28"/>
        </w:rPr>
        <w:t>районный Совет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6E5A99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10) контроль за законностью, результативностью (эффективностью и экономностью) использования средств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поступивших в бюджеты поселений, входящих в состав </w:t>
      </w:r>
      <w:r w:rsidR="006E5A99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 11) участие в пределах полномочий в мероприятиях, направленных на противодействие коррупции;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12) иные полномочия в сфере внешнего муниципального финансового контроля, установленные федеральными законами, законами Алтайского края, </w:t>
      </w:r>
      <w:hyperlink r:id="rId10" w:history="1">
        <w:r w:rsidRPr="00B606B2">
          <w:rPr>
            <w:rStyle w:val="af3"/>
            <w:rFonts w:ascii="Times New Roman" w:hAnsi="Times New Roman"/>
            <w:sz w:val="28"/>
            <w:szCs w:val="28"/>
          </w:rPr>
          <w:t>Уставом</w:t>
        </w:r>
      </w:hyperlink>
      <w:r w:rsidRPr="00B606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33DB0">
        <w:rPr>
          <w:rFonts w:ascii="Times New Roman" w:hAnsi="Times New Roman" w:cs="Times New Roman"/>
          <w:sz w:val="28"/>
          <w:szCs w:val="28"/>
        </w:rPr>
        <w:t xml:space="preserve"> Волчихинский район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 w:rsidR="006E5A99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2.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осуществляет полномочия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</w:t>
      </w:r>
      <w:r w:rsidRPr="00B606B2">
        <w:rPr>
          <w:rFonts w:ascii="Times New Roman" w:hAnsi="Times New Roman" w:cs="Times New Roman"/>
          <w:sz w:val="28"/>
          <w:szCs w:val="28"/>
        </w:rPr>
        <w:t xml:space="preserve">контрольно-счетных органов поселений, входящих в состав  </w:t>
      </w:r>
      <w:r w:rsidR="006E5A99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по осуществлению внешнего муниципального финансового контроля в случае заключения соглашений представительными органами поселений с </w:t>
      </w:r>
      <w:r w:rsidR="00A32234" w:rsidRPr="00B606B2">
        <w:rPr>
          <w:rFonts w:ascii="Times New Roman" w:hAnsi="Times New Roman" w:cs="Times New Roman"/>
          <w:sz w:val="28"/>
          <w:szCs w:val="28"/>
        </w:rPr>
        <w:t>районным Советом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 передаче указанных полномочий.</w:t>
      </w:r>
    </w:p>
    <w:p w:rsidR="00E82E07" w:rsidRPr="00B606B2" w:rsidRDefault="00E82E07" w:rsidP="00E82E0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3. Внешний  финансовый контроль осуществляется </w:t>
      </w:r>
      <w:r w:rsidR="00065E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5A99" w:rsidRPr="00B606B2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 отношении следующих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органов и организаций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B606B2">
        <w:rPr>
          <w:rFonts w:ascii="Times New Roman" w:hAnsi="Times New Roman" w:cs="Times New Roman"/>
          <w:sz w:val="28"/>
          <w:szCs w:val="28"/>
        </w:rPr>
        <w:t>проверяемые органы и организации):</w:t>
      </w:r>
    </w:p>
    <w:p w:rsidR="00E82E07" w:rsidRPr="00B606B2" w:rsidRDefault="00E82E07" w:rsidP="00E82E0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1)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 w:rsidR="006E5A99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>;</w:t>
      </w:r>
    </w:p>
    <w:p w:rsidR="00E82E07" w:rsidRDefault="00E82E07" w:rsidP="00E82E0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2) иных организаций путем осуществления 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 </w:t>
      </w:r>
    </w:p>
    <w:p w:rsidR="00602D9B" w:rsidRDefault="00602D9B" w:rsidP="00E82E0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2D9B" w:rsidRPr="00B606B2" w:rsidRDefault="00602D9B" w:rsidP="00E82E0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6E5A99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10.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Формы осуществления </w:t>
      </w:r>
      <w:r w:rsidR="006E5A99" w:rsidRPr="00B606B2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</w:t>
      </w:r>
      <w:r w:rsidRPr="00B606B2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:rsidR="00E82E07" w:rsidRPr="00B606B2" w:rsidRDefault="00E82E07" w:rsidP="006E5A9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 w:rsidR="006E5A99" w:rsidRPr="00B606B2">
        <w:rPr>
          <w:rFonts w:ascii="Times New Roman" w:hAnsi="Times New Roman" w:cs="Times New Roman"/>
          <w:sz w:val="28"/>
          <w:szCs w:val="28"/>
        </w:rPr>
        <w:t>контрольно-счетной палатой в</w:t>
      </w:r>
      <w:r w:rsidRPr="00B606B2"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контрольных или </w:t>
      </w:r>
      <w:r w:rsidR="00933DB0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>экспертно-аналитических мероприятий.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ой палатой </w:t>
      </w:r>
      <w:r w:rsidRPr="00B606B2">
        <w:rPr>
          <w:rFonts w:ascii="Times New Roman" w:hAnsi="Times New Roman" w:cs="Times New Roman"/>
          <w:sz w:val="28"/>
          <w:szCs w:val="28"/>
        </w:rPr>
        <w:t>составляется акт, который вручается для ознакомления и подписания руководителю проверяемого органа или организации.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3. Ознакомление с актом и его подписание осуществляется в срок до  пяти рабочих дней.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4. При наличии возражений или замечаний по акту подписывающие его должностные лица проверяемого органа или организации представляют проверяющему письменные возражения или замечания, которые приобщаются к материалам проверки и являются их неотъемлемой частью.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5. На полученные возражения или замечания на акт готовится заключение, которое подписывается или утверждается председателем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направляется в адрес руководителя проверяемого органа и организации. Заключение приобщается к материалам проверки и является их неотъемлемой частью.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6. Акт считается подписанным без возражений и замечаний, если они не представлены по истечении пяти дней с момента получения акта проверяемыми органами и организациями.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1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7. На основании акта (актов) и иных материалов проверки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06B2">
        <w:rPr>
          <w:rFonts w:ascii="Times New Roman" w:hAnsi="Times New Roman" w:cs="Times New Roman"/>
          <w:sz w:val="28"/>
          <w:szCs w:val="28"/>
        </w:rPr>
        <w:t>контрольно-счетн</w:t>
      </w:r>
      <w:r w:rsidR="006E5A99" w:rsidRPr="00B606B2">
        <w:rPr>
          <w:rFonts w:ascii="Times New Roman" w:hAnsi="Times New Roman" w:cs="Times New Roman"/>
          <w:sz w:val="28"/>
          <w:szCs w:val="28"/>
        </w:rPr>
        <w:t>ой палатой</w:t>
      </w:r>
      <w:r w:rsidRPr="00B606B2">
        <w:rPr>
          <w:rFonts w:ascii="Times New Roman" w:hAnsi="Times New Roman" w:cs="Times New Roman"/>
          <w:sz w:val="28"/>
          <w:szCs w:val="28"/>
        </w:rPr>
        <w:t xml:space="preserve"> составляется отчет о результатах контрольного мероприятия.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8. При проведении экспертно-аналитического мероприятия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B606B2">
        <w:rPr>
          <w:rFonts w:ascii="Times New Roman" w:hAnsi="Times New Roman" w:cs="Times New Roman"/>
          <w:spacing w:val="-3"/>
          <w:sz w:val="28"/>
          <w:szCs w:val="28"/>
        </w:rPr>
        <w:t>составляется отчет или заключение.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6E5A99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11.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>Стандарты внешнего муниципального финансового контроля</w:t>
      </w:r>
    </w:p>
    <w:p w:rsidR="00E82E07" w:rsidRPr="00B606B2" w:rsidRDefault="00E82E07" w:rsidP="00E82E0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B606B2">
        <w:rPr>
          <w:rFonts w:ascii="Times New Roman" w:hAnsi="Times New Roman" w:cs="Times New Roman"/>
          <w:sz w:val="28"/>
          <w:szCs w:val="28"/>
        </w:rPr>
        <w:t>1.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r w:rsidRPr="00B606B2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1" w:history="1">
        <w:r w:rsidRPr="00B606B2">
          <w:rPr>
            <w:rFonts w:ascii="Times New Roman" w:hAnsi="Times New Roman" w:cs="Times New Roman"/>
            <w:iCs/>
            <w:sz w:val="28"/>
            <w:szCs w:val="28"/>
          </w:rPr>
          <w:t>Конституцией</w:t>
        </w:r>
      </w:hyperlink>
      <w:r w:rsidRPr="00B606B2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Федерации, законодательством Российской Федерации, законодательством Алтайского края, нормативными правовыми актами </w:t>
      </w:r>
      <w:r w:rsidR="006E5A99" w:rsidRPr="00B606B2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iCs/>
          <w:sz w:val="28"/>
          <w:szCs w:val="28"/>
        </w:rPr>
        <w:t xml:space="preserve">, а также </w:t>
      </w:r>
      <w:r w:rsidRPr="00B606B2">
        <w:rPr>
          <w:rFonts w:ascii="Times New Roman" w:hAnsi="Times New Roman" w:cs="Times New Roman"/>
          <w:sz w:val="28"/>
          <w:szCs w:val="28"/>
        </w:rPr>
        <w:t>стандартами внешнего муниципального финансового контроля.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B606B2">
        <w:rPr>
          <w:rFonts w:ascii="Times New Roman" w:hAnsi="Times New Roman" w:cs="Times New Roman"/>
          <w:sz w:val="28"/>
          <w:szCs w:val="28"/>
        </w:rPr>
        <w:t>2. Разработка и утверждение стандартов внешнего муниципального финансового контроля осуществляется контрольно-счетным органом:</w:t>
      </w:r>
    </w:p>
    <w:bookmarkEnd w:id="2"/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в соответствии с общими требованиями, утвержденными Счетной палатой Российской Федерации и (или) Счетной палатой Алтайского края;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3107F5" w:rsidRPr="00B606B2">
        <w:rPr>
          <w:rFonts w:ascii="Times New Roman" w:hAnsi="Times New Roman" w:cs="Times New Roman"/>
          <w:sz w:val="28"/>
          <w:szCs w:val="28"/>
        </w:rPr>
        <w:t xml:space="preserve"> в отношении иных организаций  -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федеральным законом.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B606B2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52816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B606B2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Алтайского края</w:t>
      </w:r>
      <w:r w:rsidR="00052816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E82E07" w:rsidRPr="00B606B2" w:rsidRDefault="00E82E07" w:rsidP="00E82E07">
      <w:pPr>
        <w:shd w:val="clear" w:color="auto" w:fill="FFFFFF"/>
        <w:spacing w:after="0" w:line="240" w:lineRule="auto"/>
        <w:ind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3107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12.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>Планирование деятельности контрольно-счетно</w:t>
      </w:r>
      <w:r w:rsidR="003107F5" w:rsidRPr="00B606B2">
        <w:rPr>
          <w:rFonts w:ascii="Times New Roman" w:hAnsi="Times New Roman" w:cs="Times New Roman"/>
          <w:b/>
          <w:sz w:val="28"/>
          <w:szCs w:val="28"/>
        </w:rPr>
        <w:t>й палаты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hanging="141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 1. Контрольно-сч</w:t>
      </w:r>
      <w:r w:rsidR="00A71A16" w:rsidRPr="00B606B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pacing w:val="-1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 свою деятельность на основе годового </w:t>
      </w:r>
      <w:r w:rsidRPr="00B606B2">
        <w:rPr>
          <w:rFonts w:ascii="Times New Roman" w:hAnsi="Times New Roman" w:cs="Times New Roman"/>
          <w:sz w:val="28"/>
          <w:szCs w:val="28"/>
        </w:rPr>
        <w:t>плана, который разрабатывается и утверждается им самостоятельно.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2. План работы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утверждается в срок до 30 декабря года, предшествующего планируемому.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3. Планирование деятельности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</w:t>
      </w:r>
      <w:r w:rsidR="000528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06B2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мероприятий, а также на основании поручений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предложений и запросов главы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4. Предложения о проведении контрольных и экспертно-аналитических мероприятий могут направляться в </w:t>
      </w:r>
      <w:r w:rsidR="003107F5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>тн</w:t>
      </w:r>
      <w:r w:rsidR="003107F5" w:rsidRPr="00B606B2">
        <w:rPr>
          <w:rFonts w:ascii="Times New Roman" w:hAnsi="Times New Roman" w:cs="Times New Roman"/>
          <w:sz w:val="28"/>
          <w:szCs w:val="28"/>
        </w:rPr>
        <w:t>ую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B548A4">
        <w:rPr>
          <w:rFonts w:ascii="Times New Roman" w:hAnsi="Times New Roman" w:cs="Times New Roman"/>
          <w:sz w:val="28"/>
          <w:szCs w:val="28"/>
        </w:rPr>
        <w:t>палату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 также </w:t>
      </w:r>
      <w:r w:rsidRPr="00B606B2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комитетами, комиссиями и депутатами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>, иными государственными и муниципальными органами.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5. Обязательному включению в годовой план работы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подлежат поручения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предложения и запросы главы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района</w:t>
      </w:r>
      <w:r w:rsidR="00052816">
        <w:rPr>
          <w:rFonts w:ascii="Times New Roman" w:hAnsi="Times New Roman" w:cs="Times New Roman"/>
          <w:sz w:val="28"/>
          <w:szCs w:val="28"/>
        </w:rPr>
        <w:t>, направленные в 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>тн</w:t>
      </w:r>
      <w:r w:rsidR="003107F5" w:rsidRPr="00B606B2">
        <w:rPr>
          <w:rFonts w:ascii="Times New Roman" w:hAnsi="Times New Roman" w:cs="Times New Roman"/>
          <w:sz w:val="28"/>
          <w:szCs w:val="28"/>
        </w:rPr>
        <w:t xml:space="preserve">ую </w:t>
      </w:r>
      <w:r w:rsidR="00B548A4">
        <w:rPr>
          <w:rFonts w:ascii="Times New Roman" w:hAnsi="Times New Roman" w:cs="Times New Roman"/>
          <w:sz w:val="28"/>
          <w:szCs w:val="28"/>
        </w:rPr>
        <w:t>палату</w:t>
      </w:r>
      <w:r w:rsidRPr="00B606B2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6. Предложения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 по внесению изменений в план работы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B606B2">
        <w:rPr>
          <w:rFonts w:ascii="Times New Roman" w:hAnsi="Times New Roman" w:cs="Times New Roman"/>
          <w:sz w:val="28"/>
          <w:szCs w:val="28"/>
        </w:rPr>
        <w:t xml:space="preserve">в 10-дневный срок со дня поступления. 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3107F5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Регламент 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82E07" w:rsidRPr="00B606B2" w:rsidRDefault="00E82E07" w:rsidP="00E82E07">
      <w:pPr>
        <w:shd w:val="clear" w:color="auto" w:fill="FFFFFF"/>
        <w:tabs>
          <w:tab w:val="left" w:pos="142"/>
        </w:tabs>
        <w:spacing w:after="0" w:line="240" w:lineRule="auto"/>
        <w:ind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компетенция должностных лиц и иных сотрудников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определяются Регламентом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3107F5"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Default="00E82E07" w:rsidP="003107F5">
      <w:pPr>
        <w:shd w:val="clear" w:color="auto" w:fill="FFFFFF"/>
        <w:tabs>
          <w:tab w:val="left" w:pos="142"/>
        </w:tabs>
        <w:spacing w:after="0" w:line="240" w:lineRule="auto"/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9B" w:rsidRDefault="00602D9B" w:rsidP="003107F5">
      <w:pPr>
        <w:shd w:val="clear" w:color="auto" w:fill="FFFFFF"/>
        <w:tabs>
          <w:tab w:val="left" w:pos="142"/>
        </w:tabs>
        <w:spacing w:after="0" w:line="240" w:lineRule="auto"/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9B" w:rsidRDefault="00602D9B" w:rsidP="003107F5">
      <w:pPr>
        <w:shd w:val="clear" w:color="auto" w:fill="FFFFFF"/>
        <w:tabs>
          <w:tab w:val="left" w:pos="142"/>
        </w:tabs>
        <w:spacing w:after="0" w:line="240" w:lineRule="auto"/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9B" w:rsidRPr="00B606B2" w:rsidRDefault="00602D9B" w:rsidP="003107F5">
      <w:pPr>
        <w:shd w:val="clear" w:color="auto" w:fill="FFFFFF"/>
        <w:tabs>
          <w:tab w:val="left" w:pos="142"/>
        </w:tabs>
        <w:spacing w:after="0" w:line="240" w:lineRule="auto"/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3107F5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14.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Обязательность исполнения требований должностных лиц 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82E07" w:rsidRPr="00B606B2" w:rsidRDefault="00E82E07" w:rsidP="00E82E07">
      <w:pPr>
        <w:shd w:val="clear" w:color="auto" w:fill="FFFFFF"/>
        <w:tabs>
          <w:tab w:val="left" w:pos="142"/>
        </w:tabs>
        <w:spacing w:after="0" w:line="240" w:lineRule="auto"/>
        <w:ind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6B2">
        <w:rPr>
          <w:rFonts w:ascii="Times New Roman" w:hAnsi="Times New Roman" w:cs="Times New Roman"/>
          <w:bCs/>
          <w:sz w:val="28"/>
          <w:szCs w:val="28"/>
        </w:rPr>
        <w:t>1. Требования и запросы должностных лиц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bCs/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проверяемыми органами и организациями.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6B2">
        <w:rPr>
          <w:rFonts w:ascii="Times New Roman" w:hAnsi="Times New Roman" w:cs="Times New Roman"/>
          <w:bCs/>
          <w:sz w:val="28"/>
          <w:szCs w:val="28"/>
        </w:rPr>
        <w:t xml:space="preserve">2. Неисполнение законных требований и запросов должностных лиц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bCs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Алтайского края.</w:t>
      </w:r>
    </w:p>
    <w:p w:rsidR="00E82E07" w:rsidRPr="00B606B2" w:rsidRDefault="00E82E07" w:rsidP="00E82E07">
      <w:pPr>
        <w:shd w:val="clear" w:color="auto" w:fill="FFFFFF"/>
        <w:tabs>
          <w:tab w:val="left" w:pos="142"/>
        </w:tabs>
        <w:spacing w:after="0" w:line="240" w:lineRule="auto"/>
        <w:ind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3C7E8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15.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Права, обязанности и ответственность должностных лиц 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82E07" w:rsidRPr="00B606B2" w:rsidRDefault="00E82E07" w:rsidP="00E82E0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B606B2">
        <w:rPr>
          <w:rFonts w:ascii="Times New Roman" w:hAnsi="Times New Roman" w:cs="Times New Roman"/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B606B2">
        <w:rPr>
          <w:rFonts w:ascii="Times New Roman" w:hAnsi="Times New Roman" w:cs="Times New Roman"/>
          <w:spacing w:val="-5"/>
          <w:sz w:val="28"/>
          <w:szCs w:val="28"/>
        </w:rPr>
        <w:t>актов;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B606B2">
        <w:rPr>
          <w:rFonts w:ascii="Times New Roman" w:hAnsi="Times New Roman" w:cs="Times New Roman"/>
          <w:sz w:val="28"/>
          <w:szCs w:val="28"/>
        </w:rPr>
        <w:t>подразделений, органов государственной власти и государственных органов Алтайского края, органов местного самоуправления и муниципальных органов, организаций;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5) составлять акты по фактам непредставления или несвоевременного представления должностными лицами проверяемых органов и организаций </w:t>
      </w:r>
      <w:r w:rsidRPr="00B606B2">
        <w:rPr>
          <w:rFonts w:ascii="Times New Roman" w:hAnsi="Times New Roman" w:cs="Times New Roman"/>
          <w:sz w:val="28"/>
          <w:szCs w:val="28"/>
        </w:rPr>
        <w:lastRenderedPageBreak/>
        <w:t>документов и материалов, запрошенных при проведении контрольных мероприятий;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необходимыми документами, касающимися </w:t>
      </w:r>
      <w:r w:rsidRPr="00B606B2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  иную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>охраняемую законом тайну;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B606B2">
        <w:rPr>
          <w:rFonts w:ascii="Times New Roman" w:hAnsi="Times New Roman" w:cs="Times New Roman"/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 в соответствии с законодательством Российской Федерации и Алтайского края. 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2. Должностные лица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B606B2">
        <w:rPr>
          <w:rFonts w:ascii="Times New Roman" w:hAnsi="Times New Roman" w:cs="Times New Roman"/>
          <w:sz w:val="28"/>
          <w:szCs w:val="28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Алтайского края от 05.05.2017 № 35-ЗС «О регулировании некоторых отношений в сфере организации и деятельности контрольно-счетных органов муниципальных образований Алтайского края». 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3.  Должностные   лица  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>актов и отчетов.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5. Должностные лица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</w:t>
      </w:r>
      <w:r w:rsidRPr="00B606B2">
        <w:rPr>
          <w:rFonts w:ascii="Times New Roman" w:hAnsi="Times New Roman" w:cs="Times New Roman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6. Должностные лица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3107F5">
      <w:pPr>
        <w:shd w:val="clear" w:color="auto" w:fill="FFFFFF"/>
        <w:tabs>
          <w:tab w:val="left" w:pos="142"/>
          <w:tab w:val="left" w:pos="10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16.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>Предоставление информации контрольно-счетно</w:t>
      </w:r>
      <w:r w:rsidR="00602D9B">
        <w:rPr>
          <w:rFonts w:ascii="Times New Roman" w:hAnsi="Times New Roman" w:cs="Times New Roman"/>
          <w:b/>
          <w:sz w:val="28"/>
          <w:szCs w:val="28"/>
        </w:rPr>
        <w:t>й</w:t>
      </w:r>
    </w:p>
    <w:p w:rsidR="00E82E07" w:rsidRPr="00B606B2" w:rsidRDefault="00602D9B" w:rsidP="003107F5">
      <w:pPr>
        <w:shd w:val="clear" w:color="auto" w:fill="FFFFFF"/>
        <w:tabs>
          <w:tab w:val="left" w:pos="142"/>
          <w:tab w:val="left" w:pos="1061"/>
        </w:tabs>
        <w:spacing w:after="0" w:line="240" w:lineRule="auto"/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палате</w:t>
      </w:r>
    </w:p>
    <w:p w:rsidR="00E82E07" w:rsidRPr="00B606B2" w:rsidRDefault="00E82E07" w:rsidP="00E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E82E0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1.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Проверяемые органы и организации в течение 14 дней со дня получения запроса обязаны представлять </w:t>
      </w:r>
      <w:r w:rsidRPr="00B606B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602D9B">
        <w:rPr>
          <w:rFonts w:ascii="Times New Roman" w:hAnsi="Times New Roman" w:cs="Times New Roman"/>
          <w:sz w:val="28"/>
          <w:szCs w:val="28"/>
        </w:rPr>
        <w:t>й палате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>по его запросам информацию, документы  и материалы, необходимые для проведения контрольных и экспертно-аналитических мероприятий.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2. Порядок направления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B606B2"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муниципальными нормативными правовыми актами и Регламентом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3.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При осуществлении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мероприятий проверяемые органы и организации должны обеспечить должностным лицам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возможность ознакомления с управленческой и иной отчетностью и документацией, документами, связанными с формированием и исполнением </w:t>
      </w:r>
      <w:r w:rsidR="004635CE" w:rsidRPr="00B606B2">
        <w:rPr>
          <w:rFonts w:ascii="Times New Roman" w:hAnsi="Times New Roman" w:cs="Times New Roman"/>
          <w:spacing w:val="-2"/>
          <w:sz w:val="28"/>
          <w:szCs w:val="28"/>
        </w:rPr>
        <w:t>районного бюджета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, использованием собственности муниципального образования,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выполнения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B606B2">
        <w:rPr>
          <w:rFonts w:ascii="Times New Roman" w:hAnsi="Times New Roman" w:cs="Times New Roman"/>
          <w:sz w:val="28"/>
          <w:szCs w:val="28"/>
        </w:rPr>
        <w:t>его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 xml:space="preserve"> полномочий.</w:t>
      </w:r>
    </w:p>
    <w:p w:rsidR="00E82E07" w:rsidRPr="00B606B2" w:rsidRDefault="00E82E07" w:rsidP="00E82E07">
      <w:pPr>
        <w:pStyle w:val="ae"/>
        <w:spacing w:after="0"/>
        <w:ind w:firstLine="709"/>
        <w:jc w:val="both"/>
        <w:rPr>
          <w:sz w:val="28"/>
          <w:szCs w:val="28"/>
        </w:rPr>
      </w:pPr>
      <w:r w:rsidRPr="00B606B2">
        <w:rPr>
          <w:spacing w:val="-2"/>
          <w:sz w:val="28"/>
          <w:szCs w:val="28"/>
        </w:rPr>
        <w:t>4.</w:t>
      </w:r>
      <w:r w:rsidRPr="00B606B2">
        <w:rPr>
          <w:sz w:val="28"/>
          <w:szCs w:val="28"/>
        </w:rPr>
        <w:t xml:space="preserve">  Главные распорядители бюджетных средств </w:t>
      </w:r>
      <w:r w:rsidR="003107F5" w:rsidRPr="00B606B2">
        <w:rPr>
          <w:sz w:val="28"/>
          <w:szCs w:val="28"/>
        </w:rPr>
        <w:t>района</w:t>
      </w:r>
      <w:r w:rsidRPr="00B606B2">
        <w:rPr>
          <w:sz w:val="28"/>
          <w:szCs w:val="28"/>
        </w:rPr>
        <w:t>, главные администраторы доходов бюджета, главные администраторы источников финансирования</w:t>
      </w:r>
      <w:r w:rsidR="00933DB0">
        <w:rPr>
          <w:sz w:val="28"/>
          <w:szCs w:val="28"/>
        </w:rPr>
        <w:t xml:space="preserve"> дефицита бюджета направляют в к</w:t>
      </w:r>
      <w:r w:rsidRPr="00B606B2">
        <w:rPr>
          <w:sz w:val="28"/>
          <w:szCs w:val="28"/>
        </w:rPr>
        <w:t>онтрольно-сч</w:t>
      </w:r>
      <w:r w:rsidR="00A71A16" w:rsidRPr="00B606B2">
        <w:rPr>
          <w:sz w:val="28"/>
          <w:szCs w:val="28"/>
        </w:rPr>
        <w:t>е</w:t>
      </w:r>
      <w:r w:rsidRPr="00B606B2">
        <w:rPr>
          <w:sz w:val="28"/>
          <w:szCs w:val="28"/>
        </w:rPr>
        <w:t>тн</w:t>
      </w:r>
      <w:r w:rsidR="00933DB0">
        <w:rPr>
          <w:sz w:val="28"/>
          <w:szCs w:val="28"/>
        </w:rPr>
        <w:t>ую</w:t>
      </w:r>
      <w:r w:rsidRPr="00B606B2">
        <w:rPr>
          <w:sz w:val="28"/>
          <w:szCs w:val="28"/>
        </w:rPr>
        <w:t xml:space="preserve"> </w:t>
      </w:r>
      <w:r w:rsidR="00933DB0">
        <w:rPr>
          <w:sz w:val="28"/>
          <w:szCs w:val="28"/>
        </w:rPr>
        <w:t>палату</w:t>
      </w:r>
      <w:r w:rsidRPr="00B606B2">
        <w:rPr>
          <w:sz w:val="28"/>
          <w:szCs w:val="28"/>
        </w:rPr>
        <w:t xml:space="preserve"> сводную бюджетную отчетность.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5. Финансовый орган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3107F5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>тн</w:t>
      </w:r>
      <w:r w:rsidR="003107F5" w:rsidRPr="00B606B2">
        <w:rPr>
          <w:rFonts w:ascii="Times New Roman" w:hAnsi="Times New Roman" w:cs="Times New Roman"/>
          <w:sz w:val="28"/>
          <w:szCs w:val="28"/>
        </w:rPr>
        <w:t>ую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B548A4">
        <w:rPr>
          <w:rFonts w:ascii="Times New Roman" w:hAnsi="Times New Roman" w:cs="Times New Roman"/>
          <w:sz w:val="28"/>
          <w:szCs w:val="28"/>
        </w:rPr>
        <w:t>палату</w:t>
      </w:r>
      <w:r w:rsidRPr="00B606B2">
        <w:rPr>
          <w:rFonts w:ascii="Times New Roman" w:hAnsi="Times New Roman" w:cs="Times New Roman"/>
          <w:sz w:val="28"/>
          <w:szCs w:val="28"/>
        </w:rPr>
        <w:t xml:space="preserve"> бюджетную отчетность </w:t>
      </w:r>
      <w:r w:rsidR="003107F5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>, утвержденную сводную бюджетную роспись, кассовый план.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07"/>
      <w:r w:rsidRPr="00B606B2">
        <w:rPr>
          <w:rFonts w:ascii="Times New Roman" w:hAnsi="Times New Roman" w:cs="Times New Roman"/>
          <w:sz w:val="28"/>
          <w:szCs w:val="28"/>
        </w:rPr>
        <w:t xml:space="preserve">6. Непредставление или несвоевременное представление в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  </w:t>
      </w:r>
      <w:r w:rsidR="003107F5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>тн</w:t>
      </w:r>
      <w:r w:rsidR="003107F5" w:rsidRPr="00B606B2">
        <w:rPr>
          <w:rFonts w:ascii="Times New Roman" w:hAnsi="Times New Roman" w:cs="Times New Roman"/>
          <w:sz w:val="28"/>
          <w:szCs w:val="28"/>
        </w:rPr>
        <w:t xml:space="preserve">ую </w:t>
      </w:r>
      <w:r w:rsidR="00B548A4">
        <w:rPr>
          <w:rFonts w:ascii="Times New Roman" w:hAnsi="Times New Roman" w:cs="Times New Roman"/>
          <w:sz w:val="28"/>
          <w:szCs w:val="28"/>
        </w:rPr>
        <w:t>палату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по его запросу информации, документов и материалов, необходимых для проведения контрольных и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06B2">
        <w:rPr>
          <w:rFonts w:ascii="Times New Roman" w:hAnsi="Times New Roman" w:cs="Times New Roman"/>
          <w:sz w:val="28"/>
          <w:szCs w:val="28"/>
        </w:rPr>
        <w:t>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Алтайского края.</w:t>
      </w:r>
    </w:p>
    <w:bookmarkEnd w:id="5"/>
    <w:p w:rsidR="00E82E07" w:rsidRPr="00B606B2" w:rsidRDefault="00E82E07" w:rsidP="00E82E07">
      <w:pPr>
        <w:shd w:val="clear" w:color="auto" w:fill="FFFFFF"/>
        <w:tabs>
          <w:tab w:val="left" w:pos="142"/>
          <w:tab w:val="left" w:pos="1085"/>
        </w:tabs>
        <w:spacing w:after="0" w:line="240" w:lineRule="auto"/>
        <w:ind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3107F5">
      <w:pPr>
        <w:shd w:val="clear" w:color="auto" w:fill="FFFFFF"/>
        <w:tabs>
          <w:tab w:val="left" w:pos="142"/>
          <w:tab w:val="left" w:pos="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17.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>Представления и предписания контрольно-счетно</w:t>
      </w:r>
      <w:r w:rsidR="003107F5" w:rsidRPr="00B606B2">
        <w:rPr>
          <w:rFonts w:ascii="Times New Roman" w:hAnsi="Times New Roman" w:cs="Times New Roman"/>
          <w:b/>
          <w:sz w:val="28"/>
          <w:szCs w:val="28"/>
        </w:rPr>
        <w:t>й</w:t>
      </w:r>
    </w:p>
    <w:p w:rsidR="00E82E07" w:rsidRPr="00B606B2" w:rsidRDefault="003107F5" w:rsidP="003107F5">
      <w:pPr>
        <w:shd w:val="clear" w:color="auto" w:fill="FFFFFF"/>
        <w:tabs>
          <w:tab w:val="left" w:pos="142"/>
          <w:tab w:val="left" w:pos="1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1.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 </w:t>
      </w:r>
      <w:r w:rsidR="009C56CE" w:rsidRPr="00B606B2">
        <w:rPr>
          <w:rFonts w:ascii="Times New Roman" w:hAnsi="Times New Roman" w:cs="Times New Roman"/>
          <w:sz w:val="28"/>
          <w:szCs w:val="28"/>
        </w:rPr>
        <w:t>району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2. Представление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муниципальные органы, а также иные проверяемые органы и организации в течение одного месяца со дня получения представления обязаны уведомить в письменной форме </w:t>
      </w:r>
      <w:r w:rsidR="009C56CE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>тн</w:t>
      </w:r>
      <w:r w:rsidR="009C56CE" w:rsidRPr="00B606B2">
        <w:rPr>
          <w:rFonts w:ascii="Times New Roman" w:hAnsi="Times New Roman" w:cs="Times New Roman"/>
          <w:sz w:val="28"/>
          <w:szCs w:val="28"/>
        </w:rPr>
        <w:t>ую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B548A4">
        <w:rPr>
          <w:rFonts w:ascii="Times New Roman" w:hAnsi="Times New Roman" w:cs="Times New Roman"/>
          <w:sz w:val="28"/>
          <w:szCs w:val="28"/>
        </w:rPr>
        <w:t>палату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>о   принятых   по   результатам   рассмотрения представления решениях и мерах.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602D9B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контрольных мероприятий  </w:t>
      </w:r>
      <w:r w:rsidR="009C56CE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5. Предписание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6. Предписание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7. Предписание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8. Неисполнение или ненадлежащее исполнение предписания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9C56CE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влечет за собой ответственность, установленную  </w:t>
      </w:r>
      <w:r w:rsidRPr="00B606B2">
        <w:rPr>
          <w:rFonts w:ascii="Times New Roman" w:hAnsi="Times New Roman" w:cs="Times New Roman"/>
          <w:spacing w:val="-2"/>
          <w:sz w:val="28"/>
          <w:szCs w:val="28"/>
        </w:rPr>
        <w:t>законодательством Российской Федерации и (или) Алтайского края.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9. В случае если при проведении контрольных мероприятий выявлены факты незаконного использования средств </w:t>
      </w:r>
      <w:r w:rsidR="004635CE" w:rsidRPr="00B606B2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606B2">
        <w:rPr>
          <w:rFonts w:ascii="Times New Roman" w:hAnsi="Times New Roman" w:cs="Times New Roman"/>
          <w:sz w:val="28"/>
          <w:szCs w:val="28"/>
        </w:rPr>
        <w:t>, в которых усматриваются признаки преступления или коррупционного правонарушения,</w:t>
      </w:r>
      <w:r w:rsidR="00602D9B">
        <w:rPr>
          <w:rFonts w:ascii="Times New Roman" w:hAnsi="Times New Roman" w:cs="Times New Roman"/>
          <w:sz w:val="28"/>
          <w:szCs w:val="28"/>
        </w:rPr>
        <w:t xml:space="preserve"> </w:t>
      </w:r>
      <w:r w:rsidR="009C56CE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 незамедлительно  передает  материалы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контрольных мероприятий в правоохранительные органы. </w:t>
      </w:r>
      <w:r w:rsidRPr="00B606B2">
        <w:rPr>
          <w:rFonts w:ascii="Times New Roman" w:hAnsi="Times New Roman" w:cs="Times New Roman"/>
          <w:sz w:val="28"/>
          <w:szCs w:val="28"/>
        </w:rPr>
        <w:t>Правоохранительные органы обязаны предоставлять контрольно-счетно</w:t>
      </w:r>
      <w:r w:rsidR="009C56CE" w:rsidRPr="00B606B2">
        <w:rPr>
          <w:rFonts w:ascii="Times New Roman" w:hAnsi="Times New Roman" w:cs="Times New Roman"/>
          <w:sz w:val="28"/>
          <w:szCs w:val="28"/>
        </w:rPr>
        <w:t>й палате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информацию о ходе рассмотрения и принятых решениях по переданным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B606B2">
        <w:rPr>
          <w:rFonts w:ascii="Times New Roman" w:hAnsi="Times New Roman" w:cs="Times New Roman"/>
          <w:sz w:val="28"/>
          <w:szCs w:val="28"/>
        </w:rPr>
        <w:t>материалам.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82E07" w:rsidRPr="00B606B2" w:rsidRDefault="00E82E07" w:rsidP="003C7E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18.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>Гарантии прав проверяемых органов и организаций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1. Акты, составленные </w:t>
      </w:r>
      <w:r w:rsidR="006E5A99" w:rsidRPr="00B606B2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548A4">
        <w:rPr>
          <w:rFonts w:ascii="Times New Roman" w:hAnsi="Times New Roman" w:cs="Times New Roman"/>
          <w:sz w:val="28"/>
          <w:szCs w:val="28"/>
        </w:rPr>
        <w:t>палатой</w:t>
      </w:r>
      <w:r w:rsidR="009C56CE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пяти дней со дня получения указанного акта, прилагаются к актам и в дальнейшем являются их неотъемлемой частью.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 2. Проверяемые органы и организации и их должностные лица вправе обратиться с жалобой на действия (бездействие)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602D9B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в </w:t>
      </w:r>
      <w:r w:rsidR="00A32234" w:rsidRPr="00B606B2">
        <w:rPr>
          <w:rFonts w:ascii="Times New Roman" w:hAnsi="Times New Roman" w:cs="Times New Roman"/>
          <w:sz w:val="28"/>
          <w:szCs w:val="28"/>
        </w:rPr>
        <w:t>районный Совет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</w:p>
    <w:p w:rsidR="00E82E07" w:rsidRPr="00B606B2" w:rsidRDefault="00E82E07" w:rsidP="00602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19.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Взаимодействие 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="00933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b/>
          <w:sz w:val="28"/>
          <w:szCs w:val="28"/>
        </w:rPr>
        <w:t>с государственными и муниципальными органами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901"/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1.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имеет право взаимодействовать с иными органами местного самоуправления </w:t>
      </w:r>
      <w:r w:rsidR="009C56CE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территориальным управлением Центрального банка Российской Федерации, территориальным органом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Алтайского края, </w:t>
      </w:r>
      <w:r w:rsidR="009C56CE" w:rsidRPr="00B606B2">
        <w:rPr>
          <w:rFonts w:ascii="Times New Roman" w:hAnsi="Times New Roman" w:cs="Times New Roman"/>
          <w:sz w:val="28"/>
          <w:szCs w:val="28"/>
        </w:rPr>
        <w:t>района</w:t>
      </w:r>
      <w:r w:rsidRPr="00B606B2">
        <w:rPr>
          <w:rFonts w:ascii="Times New Roman" w:hAnsi="Times New Roman" w:cs="Times New Roman"/>
          <w:sz w:val="28"/>
          <w:szCs w:val="28"/>
        </w:rPr>
        <w:t xml:space="preserve">, заключать с ними соглашения о сотрудничестве и взаимодействии, обмениваться результатами контрольной и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06B2">
        <w:rPr>
          <w:rFonts w:ascii="Times New Roman" w:hAnsi="Times New Roman" w:cs="Times New Roman"/>
          <w:sz w:val="28"/>
          <w:szCs w:val="28"/>
        </w:rPr>
        <w:t>экспертно-аналитической деятельности, нормативными и методическими материалами.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02"/>
      <w:bookmarkEnd w:id="6"/>
      <w:r w:rsidRPr="00B606B2">
        <w:rPr>
          <w:rFonts w:ascii="Times New Roman" w:hAnsi="Times New Roman" w:cs="Times New Roman"/>
          <w:sz w:val="28"/>
          <w:szCs w:val="28"/>
        </w:rPr>
        <w:t>2.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со Счетной палатой Российской Федерации, Счетной палатой Алтайского края, контрольно-счетными органами других муниципальных образований Алтайского края и иных субъектов Российской Федерации, заключать с ними соглашения о сотрудничестве и взаимодействии, проведении совместных и параллельных контрольных и экспертно-методических мероприятий, вступать в объединения (ассоциации) контрольно-счетных органов </w:t>
      </w:r>
      <w:bookmarkStart w:id="8" w:name="sub_1903"/>
      <w:bookmarkEnd w:id="7"/>
      <w:r w:rsidRPr="00B606B2">
        <w:rPr>
          <w:rFonts w:ascii="Times New Roman" w:hAnsi="Times New Roman" w:cs="Times New Roman"/>
          <w:sz w:val="28"/>
          <w:szCs w:val="28"/>
        </w:rPr>
        <w:t>Российской Федерации и Алтайского края.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3. В целях координации своей деятельности </w:t>
      </w:r>
      <w:r w:rsidR="009C56CE" w:rsidRPr="00B606B2">
        <w:rPr>
          <w:rFonts w:ascii="Times New Roman" w:hAnsi="Times New Roman" w:cs="Times New Roman"/>
          <w:sz w:val="28"/>
          <w:szCs w:val="28"/>
        </w:rPr>
        <w:t>к</w:t>
      </w:r>
      <w:r w:rsidRPr="00B606B2">
        <w:rPr>
          <w:rFonts w:ascii="Times New Roman" w:hAnsi="Times New Roman" w:cs="Times New Roman"/>
          <w:sz w:val="28"/>
          <w:szCs w:val="28"/>
        </w:rPr>
        <w:t>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иные органы местного самоуправления муниципального образования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904"/>
      <w:bookmarkEnd w:id="8"/>
      <w:r w:rsidRPr="00B606B2">
        <w:rPr>
          <w:rFonts w:ascii="Times New Roman" w:hAnsi="Times New Roman" w:cs="Times New Roman"/>
          <w:sz w:val="28"/>
          <w:szCs w:val="28"/>
        </w:rPr>
        <w:t>4.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вправе обращаться в Счетную палату Алтайского края по вопросам планирования и проведения совместных контрольных и экспертно-аналитических мероприятий, осуществления Счетной палатой Алтайского края анализа деятельности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="009C56CE" w:rsidRPr="00B606B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606B2">
        <w:rPr>
          <w:rFonts w:ascii="Times New Roman" w:hAnsi="Times New Roman" w:cs="Times New Roman"/>
          <w:sz w:val="28"/>
          <w:szCs w:val="28"/>
        </w:rPr>
        <w:t>и получения рекомендаций по повышению эффективности его работы.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905"/>
      <w:bookmarkEnd w:id="9"/>
      <w:r w:rsidRPr="00B606B2">
        <w:rPr>
          <w:rFonts w:ascii="Times New Roman" w:hAnsi="Times New Roman" w:cs="Times New Roman"/>
          <w:sz w:val="28"/>
          <w:szCs w:val="28"/>
        </w:rPr>
        <w:lastRenderedPageBreak/>
        <w:t>5.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муниципальных образований Алтайского края может принимать участие в проводимых ими контрольных и экспертно-аналитических мероприятиях.</w:t>
      </w:r>
    </w:p>
    <w:p w:rsidR="00E82E07" w:rsidRPr="00B606B2" w:rsidRDefault="00E82E07" w:rsidP="00E8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06"/>
      <w:bookmarkEnd w:id="10"/>
      <w:r w:rsidRPr="00B606B2">
        <w:rPr>
          <w:rFonts w:ascii="Times New Roman" w:hAnsi="Times New Roman" w:cs="Times New Roman"/>
          <w:sz w:val="28"/>
          <w:szCs w:val="28"/>
        </w:rPr>
        <w:t>6.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вправе привлекать к участию в проводимых им контрольных и экспертно-аналитических мероприятиях на договорной основе аудиторские, научные, экспертные организации, отдельных специалистов.</w:t>
      </w:r>
    </w:p>
    <w:bookmarkEnd w:id="11"/>
    <w:p w:rsidR="00E82E07" w:rsidRDefault="00E82E07" w:rsidP="00E82E07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07" w:rsidRPr="00B606B2" w:rsidRDefault="00E82E07" w:rsidP="009C56C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2">
        <w:rPr>
          <w:rFonts w:ascii="Times New Roman" w:hAnsi="Times New Roman" w:cs="Times New Roman"/>
          <w:b/>
          <w:sz w:val="28"/>
          <w:szCs w:val="28"/>
        </w:rPr>
        <w:t xml:space="preserve">Статья 20. </w:t>
      </w:r>
      <w:r w:rsidRPr="00B606B2">
        <w:rPr>
          <w:rFonts w:ascii="Times New Roman" w:hAnsi="Times New Roman" w:cs="Times New Roman"/>
          <w:b/>
          <w:sz w:val="28"/>
          <w:szCs w:val="28"/>
        </w:rPr>
        <w:tab/>
        <w:t xml:space="preserve">Обеспечение доступа к информации о деятельности </w:t>
      </w:r>
      <w:r w:rsidR="00A71A16" w:rsidRPr="00B606B2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82E07" w:rsidRPr="00B606B2" w:rsidRDefault="00E82E07" w:rsidP="00E82E07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</w:p>
    <w:p w:rsidR="00E82E07" w:rsidRPr="00B606B2" w:rsidRDefault="00E82E07" w:rsidP="00E82E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pacing w:val="-1"/>
          <w:sz w:val="28"/>
          <w:szCs w:val="28"/>
        </w:rPr>
        <w:t>1. Контрольно-сч</w:t>
      </w:r>
      <w:r w:rsidR="00A71A16" w:rsidRPr="00B606B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pacing w:val="-1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   в   целях   обеспечения   доступа к </w:t>
      </w:r>
      <w:r w:rsidRPr="00B606B2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размещает на своем официальном сайте или на официальном сайте муниципального образования в  сети Интернет и опубликовывает в своих официальных изданиях или других средствах массовой информации информацию о проведенных </w:t>
      </w:r>
      <w:r w:rsidRPr="00B606B2">
        <w:rPr>
          <w:rFonts w:ascii="Times New Roman" w:hAnsi="Times New Roman" w:cs="Times New Roman"/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B606B2">
        <w:rPr>
          <w:rFonts w:ascii="Times New Roman" w:hAnsi="Times New Roman" w:cs="Times New Roman"/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2. Контрольно-сч</w:t>
      </w:r>
      <w:r w:rsidR="00A71A16" w:rsidRPr="00B606B2">
        <w:rPr>
          <w:rFonts w:ascii="Times New Roman" w:hAnsi="Times New Roman" w:cs="Times New Roman"/>
          <w:sz w:val="28"/>
          <w:szCs w:val="28"/>
        </w:rPr>
        <w:t>е</w:t>
      </w:r>
      <w:r w:rsidRPr="00B606B2">
        <w:rPr>
          <w:rFonts w:ascii="Times New Roman" w:hAnsi="Times New Roman" w:cs="Times New Roman"/>
          <w:sz w:val="28"/>
          <w:szCs w:val="28"/>
        </w:rPr>
        <w:t xml:space="preserve">тная </w:t>
      </w:r>
      <w:r w:rsidR="00B548A4">
        <w:rPr>
          <w:rFonts w:ascii="Times New Roman" w:hAnsi="Times New Roman" w:cs="Times New Roman"/>
          <w:sz w:val="28"/>
          <w:szCs w:val="28"/>
        </w:rPr>
        <w:t>палата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 своей деятельности на рассмотрение </w:t>
      </w:r>
      <w:r w:rsidR="009C56CE" w:rsidRPr="00B606B2">
        <w:rPr>
          <w:rFonts w:ascii="Times New Roman" w:hAnsi="Times New Roman" w:cs="Times New Roman"/>
          <w:sz w:val="28"/>
          <w:szCs w:val="28"/>
        </w:rPr>
        <w:t>районному Совету</w:t>
      </w:r>
      <w:r w:rsidRPr="00B606B2">
        <w:rPr>
          <w:rFonts w:ascii="Times New Roman" w:hAnsi="Times New Roman" w:cs="Times New Roman"/>
          <w:sz w:val="28"/>
          <w:szCs w:val="28"/>
        </w:rPr>
        <w:t xml:space="preserve">. Указанный отчет опубликовывается в средствах массовой информации или размещается в сети Интернет только после его рассмотрения </w:t>
      </w:r>
      <w:r w:rsidR="00A32234" w:rsidRPr="00B606B2">
        <w:rPr>
          <w:rFonts w:ascii="Times New Roman" w:hAnsi="Times New Roman" w:cs="Times New Roman"/>
          <w:sz w:val="28"/>
          <w:szCs w:val="28"/>
        </w:rPr>
        <w:t>районным Советом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</w:t>
      </w:r>
      <w:r w:rsidR="00933D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9C56CE" w:rsidRPr="00B606B2">
        <w:rPr>
          <w:rFonts w:ascii="Times New Roman" w:hAnsi="Times New Roman" w:cs="Times New Roman"/>
          <w:sz w:val="28"/>
          <w:szCs w:val="28"/>
        </w:rPr>
        <w:t xml:space="preserve"> </w:t>
      </w:r>
      <w:r w:rsidRPr="00B606B2">
        <w:rPr>
          <w:rFonts w:ascii="Times New Roman" w:hAnsi="Times New Roman" w:cs="Times New Roman"/>
          <w:sz w:val="28"/>
          <w:szCs w:val="28"/>
        </w:rPr>
        <w:t xml:space="preserve">определяется нормативными правовыми актами </w:t>
      </w:r>
      <w:r w:rsidR="009C56CE" w:rsidRPr="00B606B2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B606B2">
        <w:rPr>
          <w:rFonts w:ascii="Times New Roman" w:hAnsi="Times New Roman" w:cs="Times New Roman"/>
          <w:sz w:val="28"/>
          <w:szCs w:val="28"/>
        </w:rPr>
        <w:t xml:space="preserve"> и Регламентом </w:t>
      </w:r>
      <w:r w:rsidR="00A71A16" w:rsidRPr="00B606B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606B2">
        <w:rPr>
          <w:rFonts w:ascii="Times New Roman" w:hAnsi="Times New Roman" w:cs="Times New Roman"/>
          <w:sz w:val="28"/>
          <w:szCs w:val="28"/>
        </w:rPr>
        <w:t>.</w:t>
      </w:r>
    </w:p>
    <w:p w:rsidR="00E82E07" w:rsidRPr="00B606B2" w:rsidRDefault="00E82E07" w:rsidP="00E82E07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07" w:rsidRPr="00B606B2" w:rsidRDefault="00E82E07" w:rsidP="00A71A16">
      <w:pPr>
        <w:pStyle w:val="160"/>
      </w:pPr>
      <w:bookmarkStart w:id="12" w:name="_Toc292898498"/>
      <w:r w:rsidRPr="00B606B2">
        <w:t xml:space="preserve">Статья 21. </w:t>
      </w:r>
      <w:r w:rsidRPr="00B606B2">
        <w:tab/>
      </w:r>
      <w:bookmarkEnd w:id="12"/>
      <w:r w:rsidRPr="00B606B2">
        <w:t xml:space="preserve">Финансовое и материально-техническое обеспечение деятельности </w:t>
      </w:r>
      <w:r w:rsidR="00A71A16" w:rsidRPr="00B606B2">
        <w:t>контрольно-счетной палаты</w:t>
      </w:r>
      <w:r w:rsidR="009C56CE" w:rsidRPr="00B606B2">
        <w:t xml:space="preserve"> </w:t>
      </w:r>
    </w:p>
    <w:p w:rsidR="00E82E07" w:rsidRPr="00B606B2" w:rsidRDefault="00E82E07" w:rsidP="009C56CE">
      <w:pPr>
        <w:pStyle w:val="160"/>
        <w:jc w:val="both"/>
        <w:rPr>
          <w:b w:val="0"/>
        </w:rPr>
      </w:pPr>
    </w:p>
    <w:p w:rsidR="00E82E07" w:rsidRPr="00B606B2" w:rsidRDefault="00E82E07" w:rsidP="009C56CE">
      <w:pPr>
        <w:pStyle w:val="160"/>
        <w:jc w:val="both"/>
        <w:rPr>
          <w:b w:val="0"/>
        </w:rPr>
      </w:pPr>
      <w:r w:rsidRPr="00B606B2">
        <w:rPr>
          <w:b w:val="0"/>
        </w:rPr>
        <w:t xml:space="preserve">1. Финансовое обеспечение деятельности </w:t>
      </w:r>
      <w:r w:rsidR="00A71A16" w:rsidRPr="00B606B2">
        <w:rPr>
          <w:b w:val="0"/>
        </w:rPr>
        <w:t>контрольно-счетной палаты</w:t>
      </w:r>
      <w:r w:rsidRPr="00B606B2">
        <w:rPr>
          <w:b w:val="0"/>
        </w:rPr>
        <w:t xml:space="preserve"> осуществляется за счет средств местного бюджета, в том числе средств, сформированных за счет межбюджетных трансфертов из бюджетов поселений, входящих в состав муниципального образования, на осуществление переданных полномочий контрольно-счетных органов поселений по осуществлению внешнего муниципального финансового контроля. </w:t>
      </w:r>
    </w:p>
    <w:p w:rsidR="00E82E07" w:rsidRPr="00B606B2" w:rsidRDefault="00E82E07" w:rsidP="009C56CE">
      <w:pPr>
        <w:pStyle w:val="160"/>
        <w:jc w:val="both"/>
        <w:rPr>
          <w:b w:val="0"/>
        </w:rPr>
      </w:pPr>
      <w:r w:rsidRPr="00B606B2">
        <w:rPr>
          <w:b w:val="0"/>
        </w:rPr>
        <w:t xml:space="preserve">2. Финансовое обеспечение деятельности </w:t>
      </w:r>
      <w:r w:rsidR="00A71A16" w:rsidRPr="00B606B2">
        <w:rPr>
          <w:b w:val="0"/>
        </w:rPr>
        <w:t>контрольно-счетной палаты</w:t>
      </w:r>
      <w:r w:rsidRPr="00B606B2">
        <w:rPr>
          <w:b w:val="0"/>
        </w:rPr>
        <w:t xml:space="preserve"> предусматривается в объеме, позволяющем обеспечить осуществление возложенных на него полномочий.</w:t>
      </w:r>
    </w:p>
    <w:p w:rsidR="00E82E07" w:rsidRPr="00B606B2" w:rsidRDefault="00E82E07" w:rsidP="009C56CE">
      <w:pPr>
        <w:pStyle w:val="160"/>
        <w:jc w:val="both"/>
        <w:rPr>
          <w:b w:val="0"/>
        </w:rPr>
      </w:pPr>
      <w:r w:rsidRPr="00B606B2">
        <w:rPr>
          <w:b w:val="0"/>
        </w:rPr>
        <w:t xml:space="preserve">3. Контроль за использованием </w:t>
      </w:r>
      <w:r w:rsidR="006E5A99" w:rsidRPr="00B606B2">
        <w:rPr>
          <w:b w:val="0"/>
        </w:rPr>
        <w:t xml:space="preserve">контрольно-счетной палатой </w:t>
      </w:r>
      <w:r w:rsidRPr="00B606B2">
        <w:rPr>
          <w:b w:val="0"/>
        </w:rPr>
        <w:t xml:space="preserve">бюджетных средств, муниципального имущества осуществляется на основании решений </w:t>
      </w:r>
      <w:r w:rsidR="00541C10" w:rsidRPr="00B606B2">
        <w:rPr>
          <w:b w:val="0"/>
        </w:rPr>
        <w:t>районного бюджета</w:t>
      </w:r>
      <w:r w:rsidRPr="00B606B2">
        <w:rPr>
          <w:b w:val="0"/>
        </w:rPr>
        <w:t>.</w:t>
      </w:r>
    </w:p>
    <w:sectPr w:rsidR="00E82E07" w:rsidRPr="00B606B2" w:rsidSect="00051028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3F" w:rsidRDefault="001B3C3F" w:rsidP="00051028">
      <w:pPr>
        <w:spacing w:after="0" w:line="240" w:lineRule="auto"/>
      </w:pPr>
      <w:r>
        <w:separator/>
      </w:r>
    </w:p>
  </w:endnote>
  <w:endnote w:type="continuationSeparator" w:id="1">
    <w:p w:rsidR="001B3C3F" w:rsidRDefault="001B3C3F" w:rsidP="000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3F" w:rsidRDefault="001B3C3F" w:rsidP="00051028">
      <w:pPr>
        <w:spacing w:after="0" w:line="240" w:lineRule="auto"/>
      </w:pPr>
      <w:r>
        <w:separator/>
      </w:r>
    </w:p>
  </w:footnote>
  <w:footnote w:type="continuationSeparator" w:id="1">
    <w:p w:rsidR="001B3C3F" w:rsidRDefault="001B3C3F" w:rsidP="0005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8688"/>
    </w:sdtPr>
    <w:sdtContent>
      <w:p w:rsidR="00051028" w:rsidRDefault="00966CF4">
        <w:pPr>
          <w:pStyle w:val="a6"/>
          <w:jc w:val="right"/>
        </w:pPr>
        <w:fldSimple w:instr=" PAGE   \* MERGEFORMAT ">
          <w:r w:rsidR="003C7E87">
            <w:rPr>
              <w:noProof/>
            </w:rPr>
            <w:t>16</w:t>
          </w:r>
        </w:fldSimple>
      </w:p>
    </w:sdtContent>
  </w:sdt>
  <w:p w:rsidR="00051028" w:rsidRDefault="000510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EB61BE1"/>
    <w:multiLevelType w:val="multilevel"/>
    <w:tmpl w:val="D62250A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AD5"/>
    <w:rsid w:val="0001376C"/>
    <w:rsid w:val="00051028"/>
    <w:rsid w:val="00052816"/>
    <w:rsid w:val="000617F5"/>
    <w:rsid w:val="00065EF0"/>
    <w:rsid w:val="00075F1A"/>
    <w:rsid w:val="00094137"/>
    <w:rsid w:val="000E7BA9"/>
    <w:rsid w:val="000F6623"/>
    <w:rsid w:val="001013DC"/>
    <w:rsid w:val="00125AD5"/>
    <w:rsid w:val="001403CD"/>
    <w:rsid w:val="00156B0F"/>
    <w:rsid w:val="00171BA0"/>
    <w:rsid w:val="00192764"/>
    <w:rsid w:val="001B3C3F"/>
    <w:rsid w:val="001C747E"/>
    <w:rsid w:val="0025170A"/>
    <w:rsid w:val="0026732F"/>
    <w:rsid w:val="002757D8"/>
    <w:rsid w:val="002F2F9E"/>
    <w:rsid w:val="003107F5"/>
    <w:rsid w:val="003142F0"/>
    <w:rsid w:val="003A370D"/>
    <w:rsid w:val="003C0156"/>
    <w:rsid w:val="003C61C9"/>
    <w:rsid w:val="003C7E87"/>
    <w:rsid w:val="003F1035"/>
    <w:rsid w:val="003F24F2"/>
    <w:rsid w:val="004635CE"/>
    <w:rsid w:val="00467CA8"/>
    <w:rsid w:val="00471E38"/>
    <w:rsid w:val="004F34AD"/>
    <w:rsid w:val="00533957"/>
    <w:rsid w:val="00541C10"/>
    <w:rsid w:val="00557761"/>
    <w:rsid w:val="00563CCE"/>
    <w:rsid w:val="005768FF"/>
    <w:rsid w:val="00592423"/>
    <w:rsid w:val="005A288A"/>
    <w:rsid w:val="00602D9B"/>
    <w:rsid w:val="00646245"/>
    <w:rsid w:val="006510AB"/>
    <w:rsid w:val="0066330E"/>
    <w:rsid w:val="00677794"/>
    <w:rsid w:val="00693B21"/>
    <w:rsid w:val="006C563E"/>
    <w:rsid w:val="006D19FD"/>
    <w:rsid w:val="006E5A99"/>
    <w:rsid w:val="006F63C3"/>
    <w:rsid w:val="00707DC5"/>
    <w:rsid w:val="0073088A"/>
    <w:rsid w:val="007347E0"/>
    <w:rsid w:val="00760416"/>
    <w:rsid w:val="00780438"/>
    <w:rsid w:val="00780501"/>
    <w:rsid w:val="00790B25"/>
    <w:rsid w:val="007A2421"/>
    <w:rsid w:val="007F4954"/>
    <w:rsid w:val="00804657"/>
    <w:rsid w:val="0082122B"/>
    <w:rsid w:val="0088618C"/>
    <w:rsid w:val="008C5569"/>
    <w:rsid w:val="008D1914"/>
    <w:rsid w:val="00933DB0"/>
    <w:rsid w:val="00966CF4"/>
    <w:rsid w:val="009753A1"/>
    <w:rsid w:val="00984BBF"/>
    <w:rsid w:val="009C56CE"/>
    <w:rsid w:val="00A004F2"/>
    <w:rsid w:val="00A32234"/>
    <w:rsid w:val="00A71A16"/>
    <w:rsid w:val="00AC0D67"/>
    <w:rsid w:val="00B31FC3"/>
    <w:rsid w:val="00B548A4"/>
    <w:rsid w:val="00B606B2"/>
    <w:rsid w:val="00B80015"/>
    <w:rsid w:val="00B830A0"/>
    <w:rsid w:val="00BE4794"/>
    <w:rsid w:val="00C0520B"/>
    <w:rsid w:val="00C4369A"/>
    <w:rsid w:val="00C4656F"/>
    <w:rsid w:val="00C476C3"/>
    <w:rsid w:val="00C7673B"/>
    <w:rsid w:val="00CA3914"/>
    <w:rsid w:val="00D02C4D"/>
    <w:rsid w:val="00D16BA0"/>
    <w:rsid w:val="00D46FC2"/>
    <w:rsid w:val="00D5783F"/>
    <w:rsid w:val="00D60559"/>
    <w:rsid w:val="00D611D2"/>
    <w:rsid w:val="00E20673"/>
    <w:rsid w:val="00E321D9"/>
    <w:rsid w:val="00E82E07"/>
    <w:rsid w:val="00E83DE0"/>
    <w:rsid w:val="00ED3CE9"/>
    <w:rsid w:val="00EF07C6"/>
    <w:rsid w:val="00F05CE5"/>
    <w:rsid w:val="00F51AC8"/>
    <w:rsid w:val="00F54B2F"/>
    <w:rsid w:val="00F73377"/>
    <w:rsid w:val="00F81AD2"/>
    <w:rsid w:val="00FB5EA4"/>
    <w:rsid w:val="00FF339B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paragraph" w:styleId="1">
    <w:name w:val="heading 1"/>
    <w:basedOn w:val="a"/>
    <w:next w:val="a"/>
    <w:link w:val="10"/>
    <w:uiPriority w:val="9"/>
    <w:qFormat/>
    <w:rsid w:val="005768FF"/>
    <w:pPr>
      <w:keepNext/>
      <w:widowControl w:val="0"/>
      <w:numPr>
        <w:numId w:val="16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0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8F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6">
    <w:name w:val="header"/>
    <w:basedOn w:val="a"/>
    <w:link w:val="a7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5768FF"/>
  </w:style>
  <w:style w:type="paragraph" w:styleId="a9">
    <w:name w:val="footer"/>
    <w:basedOn w:val="a"/>
    <w:link w:val="aa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5768FF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5768F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5768FF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768F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768FF"/>
    <w:rPr>
      <w:vertAlign w:val="superscript"/>
    </w:rPr>
  </w:style>
  <w:style w:type="character" w:customStyle="1" w:styleId="af3">
    <w:name w:val="Гипертекстовая ссылка"/>
    <w:uiPriority w:val="99"/>
    <w:rsid w:val="005768FF"/>
    <w:rPr>
      <w:rFonts w:cs="Times New Roman"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8FF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A71A16"/>
    <w:pPr>
      <w:keepNext w:val="0"/>
      <w:numPr>
        <w:numId w:val="0"/>
      </w:numPr>
      <w:shd w:val="clear" w:color="auto" w:fill="auto"/>
      <w:autoSpaceDE/>
      <w:autoSpaceDN/>
      <w:adjustRightInd/>
      <w:jc w:val="center"/>
    </w:pPr>
    <w:rPr>
      <w:rFonts w:ascii="Times New Roman" w:hAnsi="Times New Roman"/>
      <w:bCs w:val="0"/>
      <w:sz w:val="28"/>
      <w:szCs w:val="28"/>
    </w:rPr>
  </w:style>
  <w:style w:type="character" w:styleId="af6">
    <w:name w:val="line number"/>
    <w:basedOn w:val="a0"/>
    <w:uiPriority w:val="99"/>
    <w:semiHidden/>
    <w:unhideWhenUsed/>
    <w:rsid w:val="00602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chiha22.ru/get/15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E36F7E98E40DC64BA137CB20066AB5BA0852045D617B6FDAAEE6B308954914B90F2A8B2D780F28B45FECgCu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2411688.1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chiha22.ru/get/15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9CB6-A067-461A-BA86-FD734726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15</cp:revision>
  <cp:lastPrinted>2019-12-19T07:53:00Z</cp:lastPrinted>
  <dcterms:created xsi:type="dcterms:W3CDTF">2019-12-10T01:49:00Z</dcterms:created>
  <dcterms:modified xsi:type="dcterms:W3CDTF">2019-12-19T08:03:00Z</dcterms:modified>
</cp:coreProperties>
</file>